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AE" w:rsidRPr="00545983" w:rsidRDefault="00845292">
      <w:pPr>
        <w:numPr>
          <w:ilvl w:val="0"/>
          <w:numId w:val="2"/>
        </w:numPr>
        <w:rPr>
          <w:b/>
          <w:bCs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ascii="SimSun" w:hAnsi="SimSun" w:cs="SimSun"/>
          <w:b/>
          <w:bCs/>
          <w:kern w:val="0"/>
          <w:sz w:val="30"/>
          <w:szCs w:val="30"/>
          <w:lang w:bidi="ar"/>
        </w:rPr>
        <w:t>:</w:t>
      </w:r>
      <w:proofErr w:type="spellStart"/>
      <w:r w:rsidR="00545983" w:rsidRPr="00545983">
        <w:rPr>
          <w:b/>
          <w:bCs/>
          <w:sz w:val="30"/>
          <w:szCs w:val="30"/>
        </w:rPr>
        <w:t>Инструкция</w:t>
      </w:r>
      <w:proofErr w:type="spellEnd"/>
      <w:r w:rsidR="00545983" w:rsidRPr="00545983">
        <w:rPr>
          <w:b/>
          <w:bCs/>
          <w:sz w:val="30"/>
          <w:szCs w:val="30"/>
        </w:rPr>
        <w:t xml:space="preserve"> </w:t>
      </w:r>
      <w:proofErr w:type="spellStart"/>
      <w:r w:rsidR="00545983" w:rsidRPr="00545983">
        <w:rPr>
          <w:b/>
          <w:bCs/>
          <w:sz w:val="30"/>
          <w:szCs w:val="30"/>
        </w:rPr>
        <w:t>на</w:t>
      </w:r>
      <w:proofErr w:type="spellEnd"/>
      <w:r w:rsidR="00545983" w:rsidRPr="00545983">
        <w:rPr>
          <w:b/>
          <w:bCs/>
          <w:sz w:val="30"/>
          <w:szCs w:val="30"/>
        </w:rPr>
        <w:t xml:space="preserve"> </w:t>
      </w:r>
      <w:proofErr w:type="spellStart"/>
      <w:r w:rsidR="00545983" w:rsidRPr="00545983">
        <w:rPr>
          <w:b/>
          <w:bCs/>
          <w:sz w:val="30"/>
          <w:szCs w:val="30"/>
        </w:rPr>
        <w:t>контрольную</w:t>
      </w:r>
      <w:proofErr w:type="spellEnd"/>
      <w:r w:rsidR="00545983" w:rsidRPr="00545983">
        <w:rPr>
          <w:b/>
          <w:bCs/>
          <w:sz w:val="30"/>
          <w:szCs w:val="30"/>
        </w:rPr>
        <w:t xml:space="preserve"> </w:t>
      </w:r>
      <w:proofErr w:type="spellStart"/>
      <w:r w:rsidR="00545983" w:rsidRPr="00545983">
        <w:rPr>
          <w:b/>
          <w:bCs/>
          <w:sz w:val="30"/>
          <w:szCs w:val="30"/>
        </w:rPr>
        <w:t>панель</w:t>
      </w:r>
      <w:proofErr w:type="spellEnd"/>
    </w:p>
    <w:p w:rsidR="00EB33AE" w:rsidRPr="00545983" w:rsidRDefault="00845292">
      <w:pPr>
        <w:widowControl/>
        <w:jc w:val="left"/>
        <w:rPr>
          <w:b/>
          <w:bCs/>
          <w:sz w:val="30"/>
          <w:szCs w:val="30"/>
        </w:rPr>
      </w:pPr>
      <w:r w:rsidRPr="00545983">
        <w:rPr>
          <w:b/>
          <w:bCs/>
          <w:sz w:val="30"/>
          <w:szCs w:val="30"/>
        </w:rPr>
        <w:t>1.</w:t>
      </w:r>
      <w:proofErr w:type="gramStart"/>
      <w:r w:rsidRPr="00545983">
        <w:rPr>
          <w:b/>
          <w:bCs/>
          <w:sz w:val="30"/>
          <w:szCs w:val="30"/>
        </w:rPr>
        <w:t>:</w:t>
      </w:r>
      <w:r w:rsidR="00545983">
        <w:rPr>
          <w:b/>
          <w:bCs/>
          <w:kern w:val="0"/>
          <w:sz w:val="30"/>
          <w:szCs w:val="30"/>
          <w:lang w:val="ru-RU" w:bidi="ar"/>
        </w:rPr>
        <w:t>Описание</w:t>
      </w:r>
      <w:proofErr w:type="gramEnd"/>
      <w:r w:rsidR="00545983" w:rsidRPr="00545983">
        <w:rPr>
          <w:b/>
          <w:bCs/>
          <w:kern w:val="0"/>
          <w:sz w:val="30"/>
          <w:szCs w:val="30"/>
          <w:lang w:bidi="ar"/>
        </w:rPr>
        <w:t xml:space="preserve"> </w:t>
      </w:r>
      <w:r w:rsidR="00545983">
        <w:rPr>
          <w:b/>
          <w:bCs/>
          <w:kern w:val="0"/>
          <w:sz w:val="30"/>
          <w:szCs w:val="30"/>
          <w:lang w:val="ru-RU" w:bidi="ar"/>
        </w:rPr>
        <w:t>кнопок</w:t>
      </w:r>
      <w:r w:rsidR="00545983" w:rsidRPr="00545983">
        <w:rPr>
          <w:b/>
          <w:bCs/>
          <w:kern w:val="0"/>
          <w:sz w:val="30"/>
          <w:szCs w:val="30"/>
          <w:lang w:bidi="ar"/>
        </w:rPr>
        <w:t>.</w:t>
      </w:r>
      <w:r w:rsidRPr="00545983">
        <w:rPr>
          <w:b/>
          <w:bCs/>
          <w:kern w:val="0"/>
          <w:sz w:val="30"/>
          <w:szCs w:val="30"/>
          <w:lang w:bidi="ar"/>
        </w:rPr>
        <w:t xml:space="preserve"> </w:t>
      </w:r>
    </w:p>
    <w:p w:rsidR="00EB33AE" w:rsidRPr="00545983" w:rsidRDefault="00845292">
      <w:pPr>
        <w:jc w:val="distribute"/>
        <w:rPr>
          <w:b/>
        </w:rPr>
      </w:pPr>
      <w:r w:rsidRPr="00545983">
        <w:rPr>
          <w:b/>
          <w:noProof/>
          <w:lang w:val="ru-RU" w:eastAsia="ru-RU"/>
        </w:rPr>
        <w:drawing>
          <wp:inline distT="0" distB="0" distL="114300" distR="114300">
            <wp:extent cx="360045" cy="360045"/>
            <wp:effectExtent l="0" t="0" r="190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4564" t="9219" r="6389" b="529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983">
        <w:rPr>
          <w:b/>
          <w:noProof/>
          <w:sz w:val="40"/>
          <w:lang w:val="ru-RU" w:eastAsia="ru-RU"/>
        </w:rPr>
        <w:drawing>
          <wp:inline distT="0" distB="0" distL="114300" distR="114300">
            <wp:extent cx="434340" cy="561340"/>
            <wp:effectExtent l="0" t="0" r="3810" b="10160"/>
            <wp:docPr id="2" name="图片 2" descr="QQ截图20150123144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501231447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983">
        <w:rPr>
          <w:b/>
          <w:noProof/>
          <w:lang w:val="ru-RU" w:eastAsia="ru-RU"/>
        </w:rPr>
        <w:drawing>
          <wp:inline distT="0" distB="0" distL="114300" distR="114300">
            <wp:extent cx="361950" cy="360045"/>
            <wp:effectExtent l="0" t="0" r="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l="2840" t="10989" r="5226" b="758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983">
        <w:rPr>
          <w:b/>
          <w:noProof/>
          <w:lang w:val="ru-RU" w:eastAsia="ru-RU"/>
        </w:rPr>
        <w:drawing>
          <wp:inline distT="0" distB="0" distL="114300" distR="114300">
            <wp:extent cx="363220" cy="360045"/>
            <wp:effectExtent l="0" t="0" r="17780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l="7924" t="6465" r="6590" b="4176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983">
        <w:rPr>
          <w:b/>
          <w:noProof/>
          <w:lang w:val="ru-RU" w:eastAsia="ru-RU"/>
        </w:rPr>
        <w:drawing>
          <wp:inline distT="0" distB="0" distL="114300" distR="114300">
            <wp:extent cx="363220" cy="360045"/>
            <wp:effectExtent l="0" t="0" r="17780" b="190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l="9470" t="12239" r="8684" b="6700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983">
        <w:rPr>
          <w:b/>
          <w:noProof/>
          <w:lang w:val="ru-RU" w:eastAsia="ru-RU"/>
        </w:rPr>
        <w:drawing>
          <wp:inline distT="0" distB="0" distL="114300" distR="114300">
            <wp:extent cx="363220" cy="360045"/>
            <wp:effectExtent l="0" t="0" r="17780" b="190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rcRect l="7495" t="6891" r="5838" b="4320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0932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2562"/>
        <w:gridCol w:w="6994"/>
      </w:tblGrid>
      <w:tr w:rsidR="00EB33AE" w:rsidRPr="00545983">
        <w:trPr>
          <w:jc w:val="center"/>
        </w:trPr>
        <w:tc>
          <w:tcPr>
            <w:tcW w:w="1376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  <w:color w:val="000000"/>
                <w:kern w:val="0"/>
                <w:sz w:val="24"/>
                <w:szCs w:val="24"/>
                <w:lang w:bidi="ar"/>
              </w:rPr>
              <w:t>T</w:t>
            </w:r>
            <w:r w:rsidRPr="00545983">
              <w:rPr>
                <w:b/>
                <w:color w:val="000000"/>
                <w:kern w:val="0"/>
                <w:sz w:val="24"/>
                <w:szCs w:val="24"/>
                <w:lang w:bidi="ar"/>
              </w:rPr>
              <w:t>he serial  number</w:t>
            </w:r>
          </w:p>
        </w:tc>
        <w:tc>
          <w:tcPr>
            <w:tcW w:w="2562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  <w:color w:val="000000"/>
                <w:kern w:val="0"/>
                <w:sz w:val="24"/>
                <w:szCs w:val="24"/>
                <w:lang w:bidi="ar"/>
              </w:rPr>
              <w:t>P</w:t>
            </w:r>
            <w:r w:rsidRPr="00545983">
              <w:rPr>
                <w:b/>
                <w:color w:val="000000"/>
                <w:kern w:val="0"/>
                <w:sz w:val="24"/>
                <w:szCs w:val="24"/>
                <w:lang w:bidi="ar"/>
              </w:rPr>
              <w:t>arameters of the code</w:t>
            </w:r>
          </w:p>
        </w:tc>
        <w:tc>
          <w:tcPr>
            <w:tcW w:w="6994" w:type="dxa"/>
            <w:vAlign w:val="center"/>
          </w:tcPr>
          <w:p w:rsidR="00EB33AE" w:rsidRPr="00545983" w:rsidRDefault="00545983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color w:val="000000"/>
                <w:kern w:val="0"/>
                <w:sz w:val="24"/>
                <w:szCs w:val="24"/>
                <w:lang w:val="ru-RU" w:bidi="ar"/>
              </w:rPr>
              <w:t>описасние</w:t>
            </w:r>
            <w:proofErr w:type="spellEnd"/>
          </w:p>
        </w:tc>
      </w:tr>
      <w:tr w:rsidR="00EB33AE" w:rsidRPr="00545983">
        <w:trPr>
          <w:trHeight w:val="706"/>
          <w:jc w:val="center"/>
        </w:trPr>
        <w:tc>
          <w:tcPr>
            <w:tcW w:w="1376" w:type="dxa"/>
            <w:vMerge w:val="restart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</w:rPr>
              <w:t>1</w:t>
            </w:r>
          </w:p>
        </w:tc>
        <w:tc>
          <w:tcPr>
            <w:tcW w:w="2562" w:type="dxa"/>
            <w:vMerge w:val="restart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  <w:noProof/>
                <w:lang w:val="ru-RU" w:eastAsia="ru-RU"/>
              </w:rPr>
              <w:drawing>
                <wp:inline distT="0" distB="0" distL="114300" distR="114300">
                  <wp:extent cx="360045" cy="360045"/>
                  <wp:effectExtent l="0" t="0" r="1905" b="1905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564" t="9219" r="6389" b="5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3AE" w:rsidRPr="00545983" w:rsidRDefault="00EB33AE">
            <w:pPr>
              <w:jc w:val="center"/>
              <w:rPr>
                <w:rFonts w:hint="eastAsia"/>
                <w:b/>
              </w:rPr>
            </w:pPr>
          </w:p>
          <w:p w:rsidR="00EB33AE" w:rsidRPr="00545983" w:rsidRDefault="00845292" w:rsidP="00545983">
            <w:pPr>
              <w:jc w:val="center"/>
              <w:rPr>
                <w:b/>
              </w:rPr>
            </w:pPr>
            <w:r w:rsidRPr="00545983">
              <w:rPr>
                <w:b/>
              </w:rPr>
              <w:t>(</w:t>
            </w:r>
            <w:r w:rsidR="00545983">
              <w:rPr>
                <w:b/>
                <w:lang w:val="ru-RU"/>
              </w:rPr>
              <w:t>Меню</w:t>
            </w:r>
            <w:r w:rsidRPr="00545983">
              <w:rPr>
                <w:b/>
              </w:rPr>
              <w:t>)</w:t>
            </w:r>
          </w:p>
        </w:tc>
        <w:tc>
          <w:tcPr>
            <w:tcW w:w="6994" w:type="dxa"/>
            <w:vAlign w:val="center"/>
          </w:tcPr>
          <w:p w:rsidR="00EB33AE" w:rsidRPr="00545983" w:rsidRDefault="00545983" w:rsidP="00834D5C">
            <w:pPr>
              <w:jc w:val="center"/>
              <w:rPr>
                <w:b/>
                <w:lang w:val="ru-RU"/>
              </w:rPr>
            </w:pPr>
            <w:r w:rsidRPr="00545983">
              <w:rPr>
                <w:rFonts w:hint="eastAsia"/>
                <w:b/>
                <w:lang w:val="ru-RU"/>
              </w:rPr>
              <w:t>нажмите</w:t>
            </w:r>
            <w:r w:rsidR="00845292" w:rsidRPr="00545983">
              <w:rPr>
                <w:b/>
                <w:noProof/>
                <w:lang w:val="ru-RU" w:eastAsia="ru-RU"/>
              </w:rPr>
              <w:drawing>
                <wp:inline distT="0" distB="0" distL="114300" distR="114300">
                  <wp:extent cx="360045" cy="360045"/>
                  <wp:effectExtent l="0" t="0" r="1905" b="1905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564" t="9219" r="6389" b="5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983">
              <w:rPr>
                <w:rFonts w:hint="eastAsia"/>
                <w:b/>
                <w:lang w:val="ru-RU"/>
              </w:rPr>
              <w:t>и</w:t>
            </w:r>
            <w:r w:rsidRPr="00545983">
              <w:rPr>
                <w:rFonts w:hint="eastAsia"/>
                <w:b/>
                <w:lang w:val="ru-RU"/>
              </w:rPr>
              <w:t xml:space="preserve"> </w:t>
            </w:r>
            <w:r w:rsidRPr="00545983">
              <w:rPr>
                <w:rFonts w:hint="eastAsia"/>
                <w:b/>
                <w:lang w:val="ru-RU"/>
              </w:rPr>
              <w:t>з</w:t>
            </w:r>
            <w:r w:rsidR="00834D5C">
              <w:rPr>
                <w:rFonts w:hint="eastAsia"/>
                <w:b/>
                <w:lang w:val="ru-RU"/>
              </w:rPr>
              <w:t>вместе</w:t>
            </w:r>
            <w:r w:rsidR="00845292" w:rsidRPr="00545983">
              <w:rPr>
                <w:b/>
                <w:noProof/>
                <w:lang w:val="ru-RU" w:eastAsia="ru-RU"/>
              </w:rPr>
              <w:drawing>
                <wp:inline distT="0" distB="0" distL="114300" distR="114300">
                  <wp:extent cx="361950" cy="360045"/>
                  <wp:effectExtent l="0" t="0" r="0" b="1905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840" t="10989" r="5226" b="7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lang w:val="ru-RU"/>
              </w:rPr>
              <w:t xml:space="preserve"> </w:t>
            </w:r>
            <w:r w:rsidR="00834D5C">
              <w:rPr>
                <w:rFonts w:hint="eastAsia"/>
                <w:b/>
                <w:lang w:val="ru-RU"/>
              </w:rPr>
              <w:t>чтобы</w:t>
            </w:r>
            <w:r w:rsidR="00834D5C">
              <w:rPr>
                <w:rFonts w:hint="eastAsia"/>
                <w:b/>
                <w:lang w:val="ru-RU"/>
              </w:rPr>
              <w:t xml:space="preserve"> </w:t>
            </w:r>
            <w:r w:rsidR="00834D5C">
              <w:rPr>
                <w:rFonts w:hint="eastAsia"/>
                <w:b/>
                <w:lang w:val="ru-RU"/>
              </w:rPr>
              <w:t>перейти</w:t>
            </w:r>
            <w:r w:rsidR="00834D5C">
              <w:rPr>
                <w:rFonts w:hint="eastAsia"/>
                <w:b/>
                <w:lang w:val="ru-RU"/>
              </w:rPr>
              <w:t xml:space="preserve"> </w:t>
            </w:r>
            <w:r w:rsidR="00834D5C">
              <w:rPr>
                <w:rFonts w:hint="eastAsia"/>
                <w:b/>
                <w:lang w:val="ru-RU"/>
              </w:rPr>
              <w:t>в</w:t>
            </w:r>
            <w:r w:rsidR="00834D5C">
              <w:rPr>
                <w:rFonts w:hint="eastAsia"/>
                <w:b/>
                <w:lang w:val="ru-RU"/>
              </w:rPr>
              <w:t xml:space="preserve"> </w:t>
            </w:r>
            <w:r w:rsidR="00834D5C">
              <w:rPr>
                <w:rFonts w:hint="eastAsia"/>
                <w:b/>
                <w:lang w:val="ru-RU"/>
              </w:rPr>
              <w:t>параметры</w:t>
            </w:r>
            <w:r w:rsidR="00845292" w:rsidRPr="00545983">
              <w:rPr>
                <w:b/>
              </w:rPr>
              <w:t>。</w:t>
            </w:r>
          </w:p>
        </w:tc>
      </w:tr>
      <w:tr w:rsidR="00EB33AE" w:rsidRPr="00545983">
        <w:trPr>
          <w:trHeight w:val="552"/>
          <w:jc w:val="center"/>
        </w:trPr>
        <w:tc>
          <w:tcPr>
            <w:tcW w:w="1376" w:type="dxa"/>
            <w:vMerge/>
            <w:vAlign w:val="center"/>
          </w:tcPr>
          <w:p w:rsidR="00EB33AE" w:rsidRPr="00545983" w:rsidRDefault="00EB33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62" w:type="dxa"/>
            <w:vMerge/>
            <w:vAlign w:val="center"/>
          </w:tcPr>
          <w:p w:rsidR="00EB33AE" w:rsidRPr="00545983" w:rsidRDefault="00EB33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94" w:type="dxa"/>
            <w:vAlign w:val="center"/>
          </w:tcPr>
          <w:p w:rsidR="00EB33AE" w:rsidRPr="00545983" w:rsidRDefault="00545983" w:rsidP="005459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Нажмите</w:t>
            </w:r>
            <w:r w:rsidR="00845292" w:rsidRPr="00545983">
              <w:rPr>
                <w:b/>
                <w:noProof/>
                <w:lang w:val="ru-RU" w:eastAsia="ru-RU"/>
              </w:rPr>
              <w:drawing>
                <wp:inline distT="0" distB="0" distL="114300" distR="114300">
                  <wp:extent cx="360045" cy="360045"/>
                  <wp:effectExtent l="0" t="0" r="1905" b="1905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564" t="9219" r="6389" b="5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ru-RU"/>
              </w:rPr>
              <w:t xml:space="preserve"> и затем</w:t>
            </w:r>
            <w:r w:rsidR="00845292" w:rsidRPr="00545983">
              <w:rPr>
                <w:b/>
                <w:noProof/>
                <w:lang w:val="ru-RU" w:eastAsia="ru-RU"/>
              </w:rPr>
              <w:drawing>
                <wp:inline distT="0" distB="0" distL="114300" distR="114300">
                  <wp:extent cx="363220" cy="360045"/>
                  <wp:effectExtent l="0" t="0" r="17780" b="1905"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7924" t="6465" r="6590" b="4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ru-RU"/>
              </w:rPr>
              <w:t>для навигации по меню вниз</w:t>
            </w:r>
            <w:r w:rsidR="00845292" w:rsidRPr="00545983">
              <w:rPr>
                <w:b/>
              </w:rPr>
              <w:t>。</w:t>
            </w:r>
          </w:p>
        </w:tc>
      </w:tr>
      <w:tr w:rsidR="00EB33AE" w:rsidRPr="00545983">
        <w:trPr>
          <w:jc w:val="center"/>
        </w:trPr>
        <w:tc>
          <w:tcPr>
            <w:tcW w:w="1376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</w:rPr>
              <w:t>2</w:t>
            </w:r>
          </w:p>
        </w:tc>
        <w:tc>
          <w:tcPr>
            <w:tcW w:w="2562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  <w:noProof/>
                <w:sz w:val="40"/>
                <w:lang w:val="ru-RU" w:eastAsia="ru-RU"/>
              </w:rPr>
              <w:drawing>
                <wp:inline distT="0" distB="0" distL="114300" distR="114300">
                  <wp:extent cx="434340" cy="561340"/>
                  <wp:effectExtent l="0" t="0" r="3810" b="10160"/>
                  <wp:docPr id="1" name="图片 1" descr="QQ截图2015012314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截图201501231447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3AE" w:rsidRPr="00545983" w:rsidRDefault="00545983" w:rsidP="00545983">
            <w:pPr>
              <w:jc w:val="center"/>
              <w:rPr>
                <w:b/>
              </w:rPr>
            </w:pPr>
            <w:r w:rsidRPr="00545983">
              <w:rPr>
                <w:b/>
              </w:rPr>
              <w:t xml:space="preserve"> </w:t>
            </w:r>
            <w:r w:rsidR="00845292" w:rsidRPr="00545983">
              <w:rPr>
                <w:b/>
              </w:rPr>
              <w:t>(</w:t>
            </w:r>
            <w:r>
              <w:rPr>
                <w:b/>
                <w:lang w:val="ru-RU"/>
              </w:rPr>
              <w:t>Подтверждение</w:t>
            </w:r>
            <w:r w:rsidR="00845292" w:rsidRPr="00545983">
              <w:rPr>
                <w:b/>
              </w:rPr>
              <w:t>)</w:t>
            </w:r>
          </w:p>
        </w:tc>
        <w:tc>
          <w:tcPr>
            <w:tcW w:w="6994" w:type="dxa"/>
            <w:vAlign w:val="center"/>
          </w:tcPr>
          <w:p w:rsidR="00EB33AE" w:rsidRPr="00834D5C" w:rsidRDefault="00834D5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Подтверждение параметра</w:t>
            </w:r>
          </w:p>
        </w:tc>
      </w:tr>
      <w:tr w:rsidR="00EB33AE" w:rsidRPr="00545983">
        <w:trPr>
          <w:jc w:val="center"/>
        </w:trPr>
        <w:tc>
          <w:tcPr>
            <w:tcW w:w="1376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</w:rPr>
              <w:t>3</w:t>
            </w:r>
          </w:p>
        </w:tc>
        <w:tc>
          <w:tcPr>
            <w:tcW w:w="2562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  <w:noProof/>
                <w:lang w:val="ru-RU" w:eastAsia="ru-RU"/>
              </w:rPr>
              <w:drawing>
                <wp:inline distT="0" distB="0" distL="114300" distR="114300">
                  <wp:extent cx="361950" cy="360045"/>
                  <wp:effectExtent l="0" t="0" r="0" b="1905"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840" t="10989" r="5226" b="7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3AE" w:rsidRPr="00545983" w:rsidRDefault="00545983" w:rsidP="00545983">
            <w:pPr>
              <w:jc w:val="center"/>
              <w:rPr>
                <w:b/>
                <w:lang w:val="ru-RU"/>
              </w:rPr>
            </w:pPr>
            <w:r w:rsidRPr="00545983">
              <w:rPr>
                <w:b/>
              </w:rPr>
              <w:t xml:space="preserve"> </w:t>
            </w:r>
            <w:r w:rsidR="00845292" w:rsidRPr="00545983">
              <w:rPr>
                <w:b/>
              </w:rPr>
              <w:t>(</w:t>
            </w:r>
            <w:r>
              <w:rPr>
                <w:b/>
                <w:lang w:val="ru-RU"/>
              </w:rPr>
              <w:t>увеличение</w:t>
            </w:r>
          </w:p>
        </w:tc>
        <w:tc>
          <w:tcPr>
            <w:tcW w:w="6994" w:type="dxa"/>
            <w:vAlign w:val="center"/>
          </w:tcPr>
          <w:p w:rsidR="00EB33AE" w:rsidRPr="00834D5C" w:rsidRDefault="00834D5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</w:t>
            </w:r>
          </w:p>
        </w:tc>
      </w:tr>
      <w:tr w:rsidR="00EB33AE" w:rsidRPr="00545983">
        <w:trPr>
          <w:jc w:val="center"/>
        </w:trPr>
        <w:tc>
          <w:tcPr>
            <w:tcW w:w="1376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</w:rPr>
              <w:t>4</w:t>
            </w:r>
          </w:p>
        </w:tc>
        <w:tc>
          <w:tcPr>
            <w:tcW w:w="2562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  <w:noProof/>
                <w:lang w:val="ru-RU" w:eastAsia="ru-RU"/>
              </w:rPr>
              <w:drawing>
                <wp:inline distT="0" distB="0" distL="114300" distR="114300">
                  <wp:extent cx="363220" cy="360045"/>
                  <wp:effectExtent l="0" t="0" r="17780" b="1905"/>
                  <wp:docPr id="1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7924" t="6465" r="6590" b="4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3AE" w:rsidRPr="00545983" w:rsidRDefault="00545983" w:rsidP="00545983">
            <w:pPr>
              <w:jc w:val="center"/>
              <w:rPr>
                <w:b/>
              </w:rPr>
            </w:pPr>
            <w:r w:rsidRPr="00545983">
              <w:rPr>
                <w:b/>
              </w:rPr>
              <w:t xml:space="preserve"> </w:t>
            </w:r>
            <w:r w:rsidR="00845292" w:rsidRPr="00545983">
              <w:rPr>
                <w:b/>
              </w:rPr>
              <w:t>(</w:t>
            </w:r>
            <w:r>
              <w:rPr>
                <w:b/>
                <w:lang w:val="ru-RU"/>
              </w:rPr>
              <w:t>уменьшение</w:t>
            </w:r>
            <w:r w:rsidR="00845292" w:rsidRPr="00545983">
              <w:rPr>
                <w:b/>
              </w:rPr>
              <w:t>)</w:t>
            </w:r>
          </w:p>
        </w:tc>
        <w:tc>
          <w:tcPr>
            <w:tcW w:w="6994" w:type="dxa"/>
            <w:vAlign w:val="center"/>
          </w:tcPr>
          <w:p w:rsidR="00EB33AE" w:rsidRPr="00545983" w:rsidRDefault="00834D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уменьшение</w:t>
            </w:r>
          </w:p>
        </w:tc>
      </w:tr>
      <w:tr w:rsidR="00EB33AE" w:rsidRPr="00545983">
        <w:trPr>
          <w:jc w:val="center"/>
        </w:trPr>
        <w:tc>
          <w:tcPr>
            <w:tcW w:w="1376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</w:rPr>
              <w:t>5</w:t>
            </w:r>
          </w:p>
        </w:tc>
        <w:tc>
          <w:tcPr>
            <w:tcW w:w="2562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  <w:noProof/>
                <w:lang w:val="ru-RU" w:eastAsia="ru-RU"/>
              </w:rPr>
              <w:drawing>
                <wp:inline distT="0" distB="0" distL="114300" distR="114300">
                  <wp:extent cx="363220" cy="360045"/>
                  <wp:effectExtent l="0" t="0" r="17780" b="1905"/>
                  <wp:docPr id="2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9470" t="12239" r="8684" b="6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3AE" w:rsidRPr="00545983" w:rsidRDefault="00834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Подсветка</w:t>
            </w:r>
            <w:r>
              <w:rPr>
                <w:rFonts w:hint="eastAsia"/>
                <w:b/>
              </w:rPr>
              <w:t xml:space="preserve"> </w:t>
            </w:r>
            <w:r w:rsidR="00845292" w:rsidRPr="00545983">
              <w:rPr>
                <w:b/>
              </w:rPr>
              <w:t>)</w:t>
            </w:r>
          </w:p>
        </w:tc>
        <w:tc>
          <w:tcPr>
            <w:tcW w:w="6994" w:type="dxa"/>
            <w:vAlign w:val="center"/>
          </w:tcPr>
          <w:p w:rsidR="00EB33AE" w:rsidRPr="00834D5C" w:rsidRDefault="00834D5C" w:rsidP="00834D5C">
            <w:pPr>
              <w:jc w:val="center"/>
              <w:rPr>
                <w:b/>
                <w:lang w:val="ru-RU"/>
              </w:rPr>
            </w:pPr>
            <w:r w:rsidRPr="00545983">
              <w:rPr>
                <w:b/>
                <w:noProof/>
                <w:szCs w:val="22"/>
                <w:lang w:val="ru-RU" w:eastAsia="ru-RU"/>
              </w:rPr>
              <w:drawing>
                <wp:inline distT="0" distB="0" distL="114300" distR="114300" wp14:anchorId="62B3FE02" wp14:editId="2E2484D8">
                  <wp:extent cx="363220" cy="360045"/>
                  <wp:effectExtent l="0" t="0" r="17780" b="1905"/>
                  <wp:docPr id="2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9470" t="12239" r="8684" b="6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/>
                <w:lang w:val="ru-RU"/>
              </w:rPr>
              <w:t>вкл</w:t>
            </w:r>
            <w:proofErr w:type="spellEnd"/>
            <w:r>
              <w:rPr>
                <w:b/>
                <w:lang w:val="ru-RU"/>
              </w:rPr>
              <w:t>/</w:t>
            </w:r>
            <w:proofErr w:type="spellStart"/>
            <w:r>
              <w:rPr>
                <w:b/>
                <w:lang w:val="ru-RU"/>
              </w:rPr>
              <w:t>выкл</w:t>
            </w:r>
            <w:proofErr w:type="spellEnd"/>
            <w:r>
              <w:rPr>
                <w:b/>
                <w:lang w:val="ru-RU"/>
              </w:rPr>
              <w:t xml:space="preserve"> света</w:t>
            </w:r>
          </w:p>
        </w:tc>
      </w:tr>
      <w:tr w:rsidR="00EB33AE" w:rsidRPr="002047BB">
        <w:trPr>
          <w:jc w:val="center"/>
        </w:trPr>
        <w:tc>
          <w:tcPr>
            <w:tcW w:w="1376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</w:rPr>
              <w:t>6</w:t>
            </w:r>
          </w:p>
        </w:tc>
        <w:tc>
          <w:tcPr>
            <w:tcW w:w="2562" w:type="dxa"/>
            <w:vAlign w:val="center"/>
          </w:tcPr>
          <w:p w:rsidR="00EB33AE" w:rsidRPr="00545983" w:rsidRDefault="00845292">
            <w:pPr>
              <w:jc w:val="center"/>
              <w:rPr>
                <w:b/>
              </w:rPr>
            </w:pPr>
            <w:r w:rsidRPr="00545983">
              <w:rPr>
                <w:b/>
                <w:noProof/>
                <w:lang w:val="ru-RU" w:eastAsia="ru-RU"/>
              </w:rPr>
              <w:drawing>
                <wp:inline distT="0" distB="0" distL="114300" distR="114300">
                  <wp:extent cx="363220" cy="360045"/>
                  <wp:effectExtent l="0" t="0" r="17780" b="1905"/>
                  <wp:docPr id="2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7495" t="6891" r="5838" b="4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3AE" w:rsidRPr="00545983" w:rsidRDefault="00834D5C" w:rsidP="002047BB">
            <w:pPr>
              <w:jc w:val="center"/>
              <w:rPr>
                <w:b/>
              </w:rPr>
            </w:pPr>
            <w:r w:rsidRPr="00545983">
              <w:rPr>
                <w:b/>
              </w:rPr>
              <w:t xml:space="preserve"> </w:t>
            </w:r>
            <w:r w:rsidR="00845292" w:rsidRPr="00545983">
              <w:rPr>
                <w:b/>
              </w:rPr>
              <w:t>(</w:t>
            </w:r>
            <w:r>
              <w:rPr>
                <w:b/>
                <w:lang w:val="ru-RU"/>
              </w:rPr>
              <w:t xml:space="preserve">кнопка </w:t>
            </w:r>
            <w:r w:rsidR="002047BB">
              <w:rPr>
                <w:b/>
                <w:lang w:val="ru-RU"/>
              </w:rPr>
              <w:t xml:space="preserve">определения </w:t>
            </w:r>
            <w:r>
              <w:rPr>
                <w:b/>
                <w:lang w:val="ru-RU"/>
              </w:rPr>
              <w:t>иглы</w:t>
            </w:r>
            <w:r w:rsidR="00845292" w:rsidRPr="00545983">
              <w:rPr>
                <w:b/>
              </w:rPr>
              <w:t>)</w:t>
            </w:r>
          </w:p>
        </w:tc>
        <w:tc>
          <w:tcPr>
            <w:tcW w:w="6994" w:type="dxa"/>
            <w:vAlign w:val="center"/>
          </w:tcPr>
          <w:p w:rsidR="00EB33AE" w:rsidRPr="002047BB" w:rsidRDefault="00834D5C">
            <w:pPr>
              <w:jc w:val="center"/>
              <w:rPr>
                <w:b/>
                <w:szCs w:val="22"/>
                <w:lang w:val="ru-RU"/>
              </w:rPr>
            </w:pPr>
            <w:r w:rsidRPr="002047BB">
              <w:rPr>
                <w:rFonts w:hint="eastAsia"/>
                <w:b/>
                <w:szCs w:val="22"/>
                <w:lang w:val="ru-RU"/>
              </w:rPr>
              <w:t>нажмите</w:t>
            </w:r>
            <w:r w:rsidR="00845292" w:rsidRPr="00545983">
              <w:rPr>
                <w:b/>
                <w:noProof/>
                <w:szCs w:val="22"/>
                <w:lang w:val="ru-RU" w:eastAsia="ru-RU"/>
              </w:rPr>
              <w:drawing>
                <wp:inline distT="0" distB="0" distL="114300" distR="114300">
                  <wp:extent cx="360045" cy="360045"/>
                  <wp:effectExtent l="0" t="0" r="1905" b="1905"/>
                  <wp:docPr id="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564" t="9219" r="6389" b="5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292" w:rsidRPr="002047BB">
              <w:rPr>
                <w:b/>
                <w:szCs w:val="22"/>
                <w:lang w:val="ru-RU"/>
              </w:rPr>
              <w:t>，</w:t>
            </w:r>
            <w:r w:rsidRPr="002047BB">
              <w:rPr>
                <w:rFonts w:hint="eastAsia"/>
                <w:b/>
                <w:szCs w:val="22"/>
                <w:lang w:val="ru-RU"/>
              </w:rPr>
              <w:t>Скорректируйте</w:t>
            </w:r>
            <w:r w:rsidRPr="002047BB">
              <w:rPr>
                <w:rFonts w:hint="eastAsia"/>
                <w:b/>
                <w:szCs w:val="22"/>
                <w:lang w:val="ru-RU"/>
              </w:rPr>
              <w:t xml:space="preserve"> </w:t>
            </w:r>
            <w:r w:rsidRPr="002047BB">
              <w:rPr>
                <w:rFonts w:hint="eastAsia"/>
                <w:b/>
                <w:szCs w:val="22"/>
                <w:lang w:val="ru-RU"/>
              </w:rPr>
              <w:t>положение</w:t>
            </w:r>
            <w:r w:rsidRPr="002047BB">
              <w:rPr>
                <w:rFonts w:hint="eastAsia"/>
                <w:b/>
                <w:szCs w:val="22"/>
                <w:lang w:val="ru-RU"/>
              </w:rPr>
              <w:t xml:space="preserve"> </w:t>
            </w:r>
            <w:r w:rsidRPr="002047BB">
              <w:rPr>
                <w:rFonts w:hint="eastAsia"/>
                <w:b/>
                <w:szCs w:val="22"/>
                <w:lang w:val="ru-RU"/>
              </w:rPr>
              <w:t>иглы</w:t>
            </w:r>
            <w:r w:rsidRPr="002047BB">
              <w:rPr>
                <w:rFonts w:hint="eastAsia"/>
                <w:b/>
                <w:szCs w:val="22"/>
                <w:lang w:val="ru-RU"/>
              </w:rPr>
              <w:t xml:space="preserve"> (</w:t>
            </w:r>
            <w:r w:rsidR="002047BB">
              <w:rPr>
                <w:b/>
                <w:szCs w:val="22"/>
                <w:lang w:val="ru-RU"/>
              </w:rPr>
              <w:t xml:space="preserve"> определение положения и без определения</w:t>
            </w:r>
            <w:r w:rsidRPr="002047BB">
              <w:rPr>
                <w:rFonts w:hint="eastAsia"/>
                <w:b/>
                <w:szCs w:val="22"/>
                <w:lang w:val="ru-RU"/>
              </w:rPr>
              <w:t>.)</w:t>
            </w:r>
          </w:p>
          <w:p w:rsidR="00EB33AE" w:rsidRPr="002047BB" w:rsidRDefault="00EB33AE">
            <w:pPr>
              <w:jc w:val="center"/>
              <w:rPr>
                <w:b/>
                <w:lang w:val="ru-RU"/>
              </w:rPr>
            </w:pPr>
          </w:p>
        </w:tc>
      </w:tr>
    </w:tbl>
    <w:p w:rsidR="00EB33AE" w:rsidRPr="00545983" w:rsidRDefault="00845292">
      <w:pPr>
        <w:numPr>
          <w:ilvl w:val="0"/>
          <w:numId w:val="1"/>
        </w:numPr>
        <w:rPr>
          <w:sz w:val="30"/>
          <w:szCs w:val="30"/>
        </w:rPr>
      </w:pPr>
      <w:r w:rsidRPr="00545983">
        <w:rPr>
          <w:sz w:val="30"/>
          <w:szCs w:val="30"/>
        </w:rPr>
        <w:t>：</w:t>
      </w:r>
    </w:p>
    <w:tbl>
      <w:tblPr>
        <w:tblStyle w:val="a6"/>
        <w:tblW w:w="10932" w:type="dxa"/>
        <w:tblLayout w:type="fixed"/>
        <w:tblLook w:val="04A0" w:firstRow="1" w:lastRow="0" w:firstColumn="1" w:lastColumn="0" w:noHBand="0" w:noVBand="1"/>
      </w:tblPr>
      <w:tblGrid>
        <w:gridCol w:w="10932"/>
      </w:tblGrid>
      <w:tr w:rsidR="00EB33AE" w:rsidRPr="00834D5C">
        <w:tc>
          <w:tcPr>
            <w:tcW w:w="10932" w:type="dxa"/>
          </w:tcPr>
          <w:p w:rsidR="00EB33AE" w:rsidRPr="00834D5C" w:rsidRDefault="00845292">
            <w:pPr>
              <w:spacing w:line="120" w:lineRule="auto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sz w:val="24"/>
                <w:szCs w:val="24"/>
              </w:rPr>
              <w:lastRenderedPageBreak/>
              <w:t>3.</w:t>
            </w:r>
            <w:r w:rsidR="00834D5C">
              <w:rPr>
                <w:b/>
                <w:bCs/>
                <w:sz w:val="24"/>
                <w:szCs w:val="24"/>
                <w:lang w:val="ru-RU"/>
              </w:rPr>
              <w:t>Смена</w:t>
            </w:r>
            <w:r w:rsidR="00834D5C" w:rsidRPr="00834D5C">
              <w:rPr>
                <w:b/>
                <w:bCs/>
                <w:sz w:val="24"/>
                <w:szCs w:val="24"/>
              </w:rPr>
              <w:t xml:space="preserve"> </w:t>
            </w:r>
            <w:r w:rsidR="00834D5C">
              <w:rPr>
                <w:b/>
                <w:bCs/>
                <w:sz w:val="24"/>
                <w:szCs w:val="24"/>
                <w:lang w:val="ru-RU"/>
              </w:rPr>
              <w:t>параметров</w:t>
            </w:r>
          </w:p>
          <w:p w:rsidR="00834D5C" w:rsidRDefault="00834D5C">
            <w:pPr>
              <w:spacing w:line="12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Пример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ru-RU"/>
              </w:rPr>
              <w:t>Как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изменить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вращение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мотора</w:t>
            </w:r>
          </w:p>
          <w:p w:rsidR="00EB33AE" w:rsidRPr="00834D5C" w:rsidRDefault="00834D5C">
            <w:pPr>
              <w:spacing w:line="12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Шаг</w:t>
            </w:r>
            <w:r w:rsidRPr="00834D5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первый</w:t>
            </w:r>
            <w:r w:rsidR="00845292" w:rsidRPr="00834D5C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ru-RU"/>
              </w:rPr>
              <w:t>включить</w:t>
            </w:r>
            <w:r w:rsidRPr="00834D5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машину</w:t>
            </w:r>
            <w:r w:rsidR="00845292" w:rsidRPr="00834D5C">
              <w:rPr>
                <w:b/>
                <w:bCs/>
                <w:sz w:val="24"/>
                <w:szCs w:val="24"/>
              </w:rPr>
              <w:t>；</w:t>
            </w:r>
          </w:p>
          <w:p w:rsidR="00EB33AE" w:rsidRPr="00834D5C" w:rsidRDefault="00834D5C">
            <w:pPr>
              <w:spacing w:line="12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Шаг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второй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ru-RU"/>
              </w:rPr>
              <w:t>Нажмите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 xml:space="preserve"> "</w:t>
            </w:r>
            <w:r w:rsidR="00845292" w:rsidRPr="00545983">
              <w:rPr>
                <w:b/>
                <w:bCs/>
                <w:sz w:val="24"/>
                <w:szCs w:val="24"/>
              </w:rPr>
              <w:t>P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"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не отпускайте и 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затем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“</w:t>
            </w:r>
            <w:proofErr w:type="gramEnd"/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+”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экран отобразит меню </w:t>
            </w:r>
            <w:r w:rsidR="00845292" w:rsidRPr="00545983">
              <w:rPr>
                <w:b/>
                <w:bCs/>
                <w:sz w:val="24"/>
                <w:szCs w:val="24"/>
              </w:rPr>
              <w:t>p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-00</w:t>
            </w:r>
          </w:p>
          <w:p w:rsidR="00834D5C" w:rsidRPr="00834D5C" w:rsidRDefault="00834D5C">
            <w:pPr>
              <w:spacing w:line="12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Шаг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третий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ru-RU"/>
              </w:rPr>
              <w:t>нажмите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"+"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ru-RU"/>
              </w:rPr>
              <w:t>пока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не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отобразиться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45292" w:rsidRPr="00545983">
              <w:rPr>
                <w:b/>
                <w:bCs/>
                <w:sz w:val="24"/>
                <w:szCs w:val="24"/>
              </w:rPr>
              <w:t>p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-02, (</w:t>
            </w:r>
            <w:r w:rsidR="00845292" w:rsidRPr="00545983">
              <w:rPr>
                <w:b/>
                <w:bCs/>
                <w:sz w:val="24"/>
                <w:szCs w:val="24"/>
              </w:rPr>
              <w:t>p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-02)</w:t>
            </w:r>
          </w:p>
          <w:p w:rsidR="00EB33AE" w:rsidRPr="00834D5C" w:rsidRDefault="00834D5C">
            <w:pPr>
              <w:spacing w:line="120" w:lineRule="auto"/>
              <w:rPr>
                <w:b/>
                <w:bCs/>
                <w:sz w:val="24"/>
                <w:szCs w:val="24"/>
                <w:lang w:val="ru-RU"/>
              </w:rPr>
            </w:pP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Шаг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четвертый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ru-RU"/>
              </w:rPr>
              <w:t>нажмите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"</w:t>
            </w:r>
            <w:r w:rsidR="00845292" w:rsidRPr="00545983">
              <w:rPr>
                <w:b/>
                <w:bCs/>
                <w:sz w:val="24"/>
                <w:szCs w:val="24"/>
              </w:rPr>
              <w:t>P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"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чтобы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войти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в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выбранный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параметр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val="ru-RU"/>
              </w:rPr>
              <w:t>отобразиться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“1”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нажмите 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“-”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чтобы 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сменить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“</w:t>
            </w:r>
            <w:proofErr w:type="gramEnd"/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1”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на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“0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”</w:t>
            </w:r>
          </w:p>
          <w:p w:rsidR="00EB33AE" w:rsidRPr="00834D5C" w:rsidRDefault="00845292">
            <w:pPr>
              <w:spacing w:line="120" w:lineRule="auto"/>
              <w:rPr>
                <w:b/>
                <w:bCs/>
                <w:sz w:val="24"/>
                <w:szCs w:val="24"/>
              </w:rPr>
            </w:pPr>
            <w:r w:rsidRPr="00834D5C">
              <w:rPr>
                <w:b/>
                <w:bCs/>
                <w:sz w:val="24"/>
                <w:szCs w:val="24"/>
              </w:rPr>
              <w:t>(</w:t>
            </w:r>
            <w:r w:rsidRPr="00834D5C">
              <w:rPr>
                <w:b/>
                <w:bCs/>
                <w:sz w:val="24"/>
                <w:szCs w:val="24"/>
              </w:rPr>
              <w:t>“</w:t>
            </w:r>
            <w:r w:rsidRPr="00834D5C">
              <w:rPr>
                <w:b/>
                <w:bCs/>
                <w:sz w:val="24"/>
                <w:szCs w:val="24"/>
              </w:rPr>
              <w:t>1</w:t>
            </w:r>
            <w:r w:rsidRPr="00834D5C">
              <w:rPr>
                <w:b/>
                <w:bCs/>
                <w:sz w:val="24"/>
                <w:szCs w:val="24"/>
              </w:rPr>
              <w:t>”</w:t>
            </w:r>
            <w:r w:rsidR="00834D5C" w:rsidRPr="00834D5C">
              <w:rPr>
                <w:b/>
                <w:bCs/>
                <w:sz w:val="24"/>
                <w:szCs w:val="24"/>
              </w:rPr>
              <w:t xml:space="preserve"> </w:t>
            </w:r>
            <w:r w:rsidR="00834D5C" w:rsidRPr="00834D5C">
              <w:rPr>
                <w:b/>
                <w:bCs/>
                <w:sz w:val="24"/>
                <w:szCs w:val="24"/>
                <w:lang w:val="ru-RU"/>
              </w:rPr>
              <w:t>по</w:t>
            </w:r>
            <w:r w:rsidR="00834D5C" w:rsidRPr="00834D5C">
              <w:rPr>
                <w:b/>
                <w:bCs/>
                <w:sz w:val="24"/>
                <w:szCs w:val="24"/>
              </w:rPr>
              <w:t xml:space="preserve"> </w:t>
            </w:r>
            <w:r w:rsidR="00834D5C" w:rsidRPr="00834D5C">
              <w:rPr>
                <w:b/>
                <w:bCs/>
                <w:sz w:val="24"/>
                <w:szCs w:val="24"/>
                <w:lang w:val="ru-RU"/>
              </w:rPr>
              <w:t>часовой</w:t>
            </w:r>
            <w:r w:rsidRPr="00834D5C">
              <w:rPr>
                <w:b/>
                <w:bCs/>
                <w:sz w:val="24"/>
                <w:szCs w:val="24"/>
              </w:rPr>
              <w:t>"0"</w:t>
            </w:r>
            <w:r w:rsidR="00834D5C" w:rsidRPr="00834D5C">
              <w:rPr>
                <w:b/>
                <w:bCs/>
                <w:sz w:val="24"/>
                <w:szCs w:val="24"/>
              </w:rPr>
              <w:t xml:space="preserve"> </w:t>
            </w:r>
            <w:r w:rsidR="00834D5C">
              <w:rPr>
                <w:b/>
                <w:bCs/>
                <w:sz w:val="24"/>
                <w:szCs w:val="24"/>
                <w:lang w:val="ru-RU"/>
              </w:rPr>
              <w:t>против</w:t>
            </w:r>
            <w:r w:rsidR="00834D5C" w:rsidRPr="00834D5C">
              <w:rPr>
                <w:b/>
                <w:bCs/>
                <w:sz w:val="24"/>
                <w:szCs w:val="24"/>
              </w:rPr>
              <w:t xml:space="preserve"> </w:t>
            </w:r>
            <w:r w:rsidR="00834D5C">
              <w:rPr>
                <w:b/>
                <w:bCs/>
                <w:sz w:val="24"/>
                <w:szCs w:val="24"/>
                <w:lang w:val="ru-RU"/>
              </w:rPr>
              <w:t>часовой</w:t>
            </w:r>
            <w:r w:rsidRPr="00834D5C">
              <w:rPr>
                <w:b/>
                <w:bCs/>
                <w:sz w:val="24"/>
                <w:szCs w:val="24"/>
              </w:rPr>
              <w:t>)</w:t>
            </w:r>
          </w:p>
          <w:p w:rsidR="00EB33AE" w:rsidRPr="00834D5C" w:rsidRDefault="00834D5C" w:rsidP="00834D5C">
            <w:pPr>
              <w:spacing w:line="120" w:lineRule="auto"/>
              <w:rPr>
                <w:b/>
                <w:bCs/>
                <w:sz w:val="30"/>
                <w:szCs w:val="30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Шаг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пятый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ru-RU"/>
              </w:rPr>
              <w:t>нажмите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“</w:t>
            </w:r>
            <w:r w:rsidR="00845292" w:rsidRPr="00545983">
              <w:rPr>
                <w:b/>
                <w:bCs/>
                <w:sz w:val="24"/>
                <w:szCs w:val="24"/>
              </w:rPr>
              <w:t>OK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"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чтобы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сохранить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выбранный</w:t>
            </w:r>
            <w:r w:rsidRPr="00834D5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параметр</w:t>
            </w:r>
            <w:r w:rsidR="00845292" w:rsidRPr="00834D5C"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EB33AE" w:rsidRPr="00545983" w:rsidRDefault="00845292">
      <w:pPr>
        <w:widowControl/>
        <w:numPr>
          <w:ilvl w:val="0"/>
          <w:numId w:val="1"/>
        </w:numPr>
        <w:jc w:val="left"/>
        <w:rPr>
          <w:b/>
          <w:bCs/>
          <w:kern w:val="0"/>
          <w:sz w:val="30"/>
          <w:szCs w:val="30"/>
          <w:lang w:bidi="ar"/>
        </w:rPr>
      </w:pPr>
      <w:r w:rsidRPr="00545983">
        <w:rPr>
          <w:b/>
          <w:bCs/>
          <w:kern w:val="0"/>
          <w:sz w:val="30"/>
          <w:szCs w:val="30"/>
          <w:lang w:bidi="ar"/>
        </w:rPr>
        <w:t>:</w:t>
      </w:r>
    </w:p>
    <w:tbl>
      <w:tblPr>
        <w:tblStyle w:val="a6"/>
        <w:tblW w:w="10932" w:type="dxa"/>
        <w:tblLayout w:type="fixed"/>
        <w:tblLook w:val="04A0" w:firstRow="1" w:lastRow="0" w:firstColumn="1" w:lastColumn="0" w:noHBand="0" w:noVBand="1"/>
      </w:tblPr>
      <w:tblGrid>
        <w:gridCol w:w="10932"/>
      </w:tblGrid>
      <w:tr w:rsidR="00EB33AE" w:rsidRPr="002047BB">
        <w:tc>
          <w:tcPr>
            <w:tcW w:w="10932" w:type="dxa"/>
          </w:tcPr>
          <w:p w:rsidR="00EB33AE" w:rsidRPr="002047BB" w:rsidRDefault="00834D5C" w:rsidP="002047BB">
            <w:pPr>
              <w:spacing w:line="120" w:lineRule="auto"/>
              <w:rPr>
                <w:b/>
                <w:bCs/>
                <w:kern w:val="0"/>
                <w:sz w:val="30"/>
                <w:szCs w:val="30"/>
                <w:lang w:val="ru-RU" w:bidi="ar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Восстановление</w:t>
            </w:r>
            <w:r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заводских</w:t>
            </w:r>
            <w:r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настроек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t>: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br/>
              <w:t xml:space="preserve"> 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нажмите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45292" w:rsidRPr="00545983">
              <w:rPr>
                <w:b/>
                <w:bCs/>
                <w:sz w:val="24"/>
                <w:szCs w:val="24"/>
              </w:rPr>
              <w:t>P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затем</w:t>
            </w:r>
            <w:r w:rsidR="002047BB"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не</w:t>
            </w:r>
            <w:r w:rsidR="002047BB"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отпуская</w:t>
            </w:r>
            <w:r w:rsidR="002047BB"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нажмите</w:t>
            </w:r>
            <w:r w:rsidR="002047BB"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t>"+"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отобразиться</w:t>
            </w:r>
            <w:r w:rsidR="002047BB"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047BB">
              <w:rPr>
                <w:b/>
                <w:bCs/>
                <w:sz w:val="24"/>
                <w:szCs w:val="24"/>
              </w:rPr>
              <w:t>p</w:t>
            </w:r>
            <w:r w:rsidR="002047BB" w:rsidRPr="002047BB">
              <w:rPr>
                <w:b/>
                <w:bCs/>
                <w:sz w:val="24"/>
                <w:szCs w:val="24"/>
                <w:lang w:val="ru-RU"/>
              </w:rPr>
              <w:t>-00, зажмите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t>"</w:t>
            </w:r>
            <w:r w:rsidR="00845292" w:rsidRPr="00545983">
              <w:rPr>
                <w:b/>
                <w:bCs/>
                <w:sz w:val="24"/>
                <w:szCs w:val="24"/>
              </w:rPr>
              <w:t>OK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t>”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пока не восстановятся заводские параметры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EB33AE" w:rsidRPr="002047BB" w:rsidRDefault="00EB33AE">
      <w:pPr>
        <w:widowControl/>
        <w:jc w:val="left"/>
        <w:rPr>
          <w:kern w:val="0"/>
          <w:sz w:val="24"/>
          <w:szCs w:val="24"/>
          <w:lang w:val="ru-RU" w:bidi="ar"/>
        </w:rPr>
      </w:pPr>
    </w:p>
    <w:p w:rsidR="00EB33AE" w:rsidRPr="00545983" w:rsidRDefault="00845292">
      <w:pPr>
        <w:numPr>
          <w:ilvl w:val="0"/>
          <w:numId w:val="3"/>
        </w:numPr>
        <w:rPr>
          <w:rFonts w:eastAsiaTheme="majorEastAsia"/>
          <w:b/>
          <w:bCs/>
          <w:sz w:val="36"/>
          <w:szCs w:val="36"/>
        </w:rPr>
      </w:pPr>
      <w:r w:rsidRPr="00545983">
        <w:rPr>
          <w:b/>
          <w:bCs/>
          <w:sz w:val="36"/>
          <w:szCs w:val="36"/>
        </w:rPr>
        <w:t xml:space="preserve">: </w:t>
      </w:r>
      <w:r w:rsidR="002047BB">
        <w:rPr>
          <w:rFonts w:eastAsiaTheme="majorEastAsia"/>
          <w:b/>
          <w:bCs/>
          <w:sz w:val="36"/>
          <w:szCs w:val="36"/>
          <w:lang w:val="ru-RU"/>
        </w:rPr>
        <w:t>Основные параметры</w:t>
      </w:r>
    </w:p>
    <w:tbl>
      <w:tblPr>
        <w:tblStyle w:val="a6"/>
        <w:tblW w:w="11022" w:type="dxa"/>
        <w:tblLayout w:type="fixed"/>
        <w:tblLook w:val="04A0" w:firstRow="1" w:lastRow="0" w:firstColumn="1" w:lastColumn="0" w:noHBand="0" w:noVBand="1"/>
      </w:tblPr>
      <w:tblGrid>
        <w:gridCol w:w="1174"/>
        <w:gridCol w:w="1402"/>
        <w:gridCol w:w="2077"/>
        <w:gridCol w:w="1289"/>
        <w:gridCol w:w="1596"/>
        <w:gridCol w:w="1650"/>
        <w:gridCol w:w="1834"/>
      </w:tblGrid>
      <w:tr w:rsidR="00EB33AE" w:rsidRPr="00545983">
        <w:tc>
          <w:tcPr>
            <w:tcW w:w="1174" w:type="dxa"/>
            <w:vAlign w:val="center"/>
          </w:tcPr>
          <w:p w:rsidR="00EB33AE" w:rsidRPr="00545983" w:rsidRDefault="00EB33AE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EB33AE" w:rsidRPr="002047BB" w:rsidRDefault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077" w:type="dxa"/>
            <w:vAlign w:val="center"/>
          </w:tcPr>
          <w:p w:rsidR="00EB33AE" w:rsidRPr="00545983" w:rsidRDefault="00EB33AE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:rsidR="00EB33AE" w:rsidRPr="00545983" w:rsidRDefault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название</w:t>
            </w:r>
            <w:r w:rsidR="00845292" w:rsidRPr="005459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vAlign w:val="center"/>
          </w:tcPr>
          <w:p w:rsidR="00EB33AE" w:rsidRPr="002047BB" w:rsidRDefault="00845292" w:rsidP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  <w:lang w:val="ru-RU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диапазон</w:t>
            </w:r>
          </w:p>
        </w:tc>
        <w:tc>
          <w:tcPr>
            <w:tcW w:w="1650" w:type="dxa"/>
            <w:vAlign w:val="center"/>
          </w:tcPr>
          <w:p w:rsidR="00EB33AE" w:rsidRPr="00545983" w:rsidRDefault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Заводские настройки</w:t>
            </w:r>
            <w:r w:rsidR="00845292" w:rsidRPr="005459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:rsidR="00EB33AE" w:rsidRPr="00545983" w:rsidRDefault="00EB33AE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2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P-01</w:t>
            </w:r>
          </w:p>
        </w:tc>
        <w:tc>
          <w:tcPr>
            <w:tcW w:w="2077" w:type="dxa"/>
          </w:tcPr>
          <w:p w:rsidR="00EB33AE" w:rsidRPr="00545983" w:rsidRDefault="002047BB">
            <w:pPr>
              <w:widowControl/>
              <w:ind w:leftChars="114" w:left="480" w:hangingChars="100" w:hanging="241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Установка макс скорости</w:t>
            </w:r>
            <w:r w:rsidR="00845292" w:rsidRPr="005459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6500RPM</w:t>
            </w:r>
          </w:p>
        </w:tc>
        <w:tc>
          <w:tcPr>
            <w:tcW w:w="1650" w:type="dxa"/>
            <w:vAlign w:val="center"/>
          </w:tcPr>
          <w:p w:rsidR="00EB33AE" w:rsidRPr="00545983" w:rsidRDefault="00845292" w:rsidP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  <w:tc>
          <w:tcPr>
            <w:tcW w:w="1834" w:type="dxa"/>
          </w:tcPr>
          <w:p w:rsidR="00EB33AE" w:rsidRPr="00545983" w:rsidRDefault="00EB33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2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P-02</w:t>
            </w:r>
          </w:p>
        </w:tc>
        <w:tc>
          <w:tcPr>
            <w:tcW w:w="2077" w:type="dxa"/>
            <w:vAlign w:val="center"/>
          </w:tcPr>
          <w:p w:rsidR="00EB33AE" w:rsidRPr="002047BB" w:rsidRDefault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вращение мотора</w:t>
            </w:r>
          </w:p>
        </w:tc>
        <w:tc>
          <w:tcPr>
            <w:tcW w:w="1289" w:type="dxa"/>
            <w:vAlign w:val="center"/>
          </w:tcPr>
          <w:p w:rsidR="00EB33AE" w:rsidRPr="00545983" w:rsidRDefault="002047BB" w:rsidP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0против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часовой</w:t>
            </w:r>
            <w:proofErr w:type="spellEnd"/>
          </w:p>
        </w:tc>
        <w:tc>
          <w:tcPr>
            <w:tcW w:w="1596" w:type="dxa"/>
            <w:vAlign w:val="center"/>
          </w:tcPr>
          <w:p w:rsidR="00EB33AE" w:rsidRPr="00545983" w:rsidRDefault="002047BB" w:rsidP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“1” </w:t>
            </w:r>
            <w:proofErr w:type="spellStart"/>
            <w:r>
              <w:rPr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часовой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B33AE" w:rsidRPr="00545983" w:rsidRDefault="00EB33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2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P-03</w:t>
            </w:r>
          </w:p>
        </w:tc>
        <w:tc>
          <w:tcPr>
            <w:tcW w:w="2077" w:type="dxa"/>
          </w:tcPr>
          <w:p w:rsidR="00EB33AE" w:rsidRPr="002047BB" w:rsidRDefault="002047BB">
            <w:pPr>
              <w:widowControl/>
              <w:jc w:val="center"/>
              <w:textAlignment w:val="top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Угол иглы</w:t>
            </w:r>
          </w:p>
        </w:tc>
        <w:tc>
          <w:tcPr>
            <w:tcW w:w="2885" w:type="dxa"/>
            <w:gridSpan w:val="2"/>
            <w:vAlign w:val="center"/>
          </w:tcPr>
          <w:p w:rsidR="00EB33AE" w:rsidRPr="00545983" w:rsidRDefault="00845292" w:rsidP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6-18</w:t>
            </w:r>
          </w:p>
        </w:tc>
        <w:tc>
          <w:tcPr>
            <w:tcW w:w="1650" w:type="dxa"/>
            <w:vAlign w:val="center"/>
          </w:tcPr>
          <w:p w:rsidR="00EB33AE" w:rsidRPr="00545983" w:rsidRDefault="00845292" w:rsidP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834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2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P-04</w:t>
            </w:r>
          </w:p>
        </w:tc>
        <w:tc>
          <w:tcPr>
            <w:tcW w:w="2077" w:type="dxa"/>
          </w:tcPr>
          <w:p w:rsidR="00EB33AE" w:rsidRPr="002047BB" w:rsidRDefault="002047BB">
            <w:pPr>
              <w:widowControl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proofErr w:type="spellStart"/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нкачальная</w:t>
            </w:r>
            <w:proofErr w:type="spellEnd"/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скорос</w:t>
            </w:r>
            <w:proofErr w:type="spellEnd"/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bidi="ar"/>
              </w:rPr>
              <w:t>т</w:t>
            </w:r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ь</w:t>
            </w:r>
          </w:p>
        </w:tc>
        <w:tc>
          <w:tcPr>
            <w:tcW w:w="2885" w:type="dxa"/>
            <w:gridSpan w:val="2"/>
            <w:vAlign w:val="center"/>
          </w:tcPr>
          <w:p w:rsidR="00EB33AE" w:rsidRPr="00545983" w:rsidRDefault="00845292" w:rsidP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200-800</w:t>
            </w:r>
          </w:p>
        </w:tc>
        <w:tc>
          <w:tcPr>
            <w:tcW w:w="1650" w:type="dxa"/>
            <w:vAlign w:val="center"/>
          </w:tcPr>
          <w:p w:rsidR="00EB33AE" w:rsidRPr="00545983" w:rsidRDefault="00845292" w:rsidP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834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 w:rsidTr="002047BB">
        <w:trPr>
          <w:trHeight w:val="878"/>
        </w:trPr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2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P-05</w:t>
            </w:r>
          </w:p>
        </w:tc>
        <w:tc>
          <w:tcPr>
            <w:tcW w:w="2077" w:type="dxa"/>
          </w:tcPr>
          <w:p w:rsidR="00EB33AE" w:rsidRPr="002047BB" w:rsidRDefault="002047BB">
            <w:pPr>
              <w:widowControl/>
              <w:jc w:val="center"/>
              <w:textAlignment w:val="top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Увеличение скорости</w:t>
            </w:r>
          </w:p>
        </w:tc>
        <w:tc>
          <w:tcPr>
            <w:tcW w:w="2885" w:type="dxa"/>
            <w:gridSpan w:val="2"/>
            <w:vAlign w:val="center"/>
          </w:tcPr>
          <w:p w:rsidR="00EB33AE" w:rsidRPr="00545983" w:rsidRDefault="00845292" w:rsidP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2000-4000</w:t>
            </w:r>
          </w:p>
        </w:tc>
        <w:tc>
          <w:tcPr>
            <w:tcW w:w="1650" w:type="dxa"/>
            <w:vAlign w:val="center"/>
          </w:tcPr>
          <w:p w:rsidR="00EB33AE" w:rsidRPr="00545983" w:rsidRDefault="00845292" w:rsidP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834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2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P-06</w:t>
            </w:r>
          </w:p>
        </w:tc>
        <w:tc>
          <w:tcPr>
            <w:tcW w:w="2077" w:type="dxa"/>
            <w:vAlign w:val="center"/>
          </w:tcPr>
          <w:p w:rsidR="00EB33AE" w:rsidRPr="002047BB" w:rsidRDefault="002047BB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Задать стяжки</w:t>
            </w:r>
          </w:p>
        </w:tc>
        <w:tc>
          <w:tcPr>
            <w:tcW w:w="2885" w:type="dxa"/>
            <w:gridSpan w:val="2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0-999</w:t>
            </w: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针</w:t>
            </w:r>
          </w:p>
        </w:tc>
        <w:tc>
          <w:tcPr>
            <w:tcW w:w="1650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34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c>
          <w:tcPr>
            <w:tcW w:w="1174" w:type="dxa"/>
          </w:tcPr>
          <w:p w:rsidR="00EB33AE" w:rsidRPr="00545983" w:rsidRDefault="0084529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02" w:type="dxa"/>
          </w:tcPr>
          <w:p w:rsidR="00EB33AE" w:rsidRPr="00545983" w:rsidRDefault="0084529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P-07</w:t>
            </w:r>
          </w:p>
        </w:tc>
        <w:tc>
          <w:tcPr>
            <w:tcW w:w="2077" w:type="dxa"/>
          </w:tcPr>
          <w:p w:rsidR="00EB33AE" w:rsidRPr="002047BB" w:rsidRDefault="002047BB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не используется</w:t>
            </w:r>
          </w:p>
        </w:tc>
        <w:tc>
          <w:tcPr>
            <w:tcW w:w="2885" w:type="dxa"/>
            <w:gridSpan w:val="2"/>
          </w:tcPr>
          <w:p w:rsidR="00EB33AE" w:rsidRPr="00545983" w:rsidRDefault="00EB33AE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0" w:type="dxa"/>
          </w:tcPr>
          <w:p w:rsidR="00EB33AE" w:rsidRPr="00545983" w:rsidRDefault="00EB33AE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4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02" w:type="dxa"/>
          </w:tcPr>
          <w:p w:rsidR="00EB33AE" w:rsidRPr="00545983" w:rsidRDefault="0084529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P-08</w:t>
            </w:r>
          </w:p>
        </w:tc>
        <w:tc>
          <w:tcPr>
            <w:tcW w:w="2077" w:type="dxa"/>
          </w:tcPr>
          <w:p w:rsidR="00EB33AE" w:rsidRPr="00545983" w:rsidRDefault="002047BB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не</w:t>
            </w:r>
            <w:proofErr w:type="spellEnd"/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используется</w:t>
            </w:r>
            <w:proofErr w:type="spellEnd"/>
          </w:p>
        </w:tc>
        <w:tc>
          <w:tcPr>
            <w:tcW w:w="2885" w:type="dxa"/>
            <w:gridSpan w:val="2"/>
          </w:tcPr>
          <w:p w:rsidR="00EB33AE" w:rsidRPr="00545983" w:rsidRDefault="00EB33AE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0" w:type="dxa"/>
          </w:tcPr>
          <w:p w:rsidR="00EB33AE" w:rsidRPr="00545983" w:rsidRDefault="00EB33AE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4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c>
          <w:tcPr>
            <w:tcW w:w="1174" w:type="dxa"/>
          </w:tcPr>
          <w:p w:rsidR="00EB33AE" w:rsidRPr="00545983" w:rsidRDefault="0084529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02" w:type="dxa"/>
          </w:tcPr>
          <w:p w:rsidR="00EB33AE" w:rsidRPr="00545983" w:rsidRDefault="0084529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P-09</w:t>
            </w:r>
          </w:p>
        </w:tc>
        <w:tc>
          <w:tcPr>
            <w:tcW w:w="2077" w:type="dxa"/>
          </w:tcPr>
          <w:p w:rsidR="00EB33AE" w:rsidRPr="00545983" w:rsidRDefault="002047BB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не</w:t>
            </w:r>
            <w:proofErr w:type="spellEnd"/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используется</w:t>
            </w:r>
            <w:proofErr w:type="spellEnd"/>
          </w:p>
        </w:tc>
        <w:tc>
          <w:tcPr>
            <w:tcW w:w="2885" w:type="dxa"/>
            <w:gridSpan w:val="2"/>
          </w:tcPr>
          <w:p w:rsidR="00EB33AE" w:rsidRPr="00545983" w:rsidRDefault="00EB33AE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0" w:type="dxa"/>
          </w:tcPr>
          <w:p w:rsidR="00EB33AE" w:rsidRPr="00545983" w:rsidRDefault="00EB33AE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4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1402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P-10</w:t>
            </w:r>
          </w:p>
        </w:tc>
        <w:tc>
          <w:tcPr>
            <w:tcW w:w="2077" w:type="dxa"/>
            <w:vAlign w:val="center"/>
          </w:tcPr>
          <w:p w:rsidR="00EB33AE" w:rsidRPr="00545983" w:rsidRDefault="002047B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автоматический ход</w:t>
            </w:r>
            <w:r w:rsidR="00845292" w:rsidRPr="0054598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85" w:type="dxa"/>
            <w:gridSpan w:val="2"/>
            <w:vAlign w:val="center"/>
          </w:tcPr>
          <w:p w:rsidR="00EB33AE" w:rsidRPr="002047BB" w:rsidRDefault="00EB33AE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lang w:val="ru-RU" w:bidi="ar"/>
              </w:rPr>
            </w:pPr>
          </w:p>
          <w:p w:rsidR="00EB33AE" w:rsidRPr="002047BB" w:rsidRDefault="002047BB" w:rsidP="002047B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val="ru-RU" w:bidi="ar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нажмите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45292" w:rsidRPr="00545983">
              <w:rPr>
                <w:b/>
                <w:bCs/>
                <w:sz w:val="24"/>
                <w:szCs w:val="24"/>
              </w:rPr>
              <w:t>S</w:t>
            </w:r>
            <w:r w:rsidR="00845292"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чтобы сменить на 1</w:t>
            </w:r>
          </w:p>
        </w:tc>
        <w:tc>
          <w:tcPr>
            <w:tcW w:w="1650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34" w:type="dxa"/>
            <w:vAlign w:val="center"/>
          </w:tcPr>
          <w:p w:rsidR="00EB33AE" w:rsidRPr="002047BB" w:rsidRDefault="002047BB">
            <w:pPr>
              <w:widowControl/>
              <w:textAlignment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Обесточьте для остановки.</w:t>
            </w:r>
          </w:p>
        </w:tc>
      </w:tr>
      <w:tr w:rsidR="00EB33AE" w:rsidRPr="00545983"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02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P-11</w:t>
            </w:r>
          </w:p>
        </w:tc>
        <w:tc>
          <w:tcPr>
            <w:tcW w:w="2077" w:type="dxa"/>
            <w:vAlign w:val="center"/>
          </w:tcPr>
          <w:p w:rsidR="00EB33AE" w:rsidRPr="002047BB" w:rsidRDefault="002047B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задержка начала лапки</w:t>
            </w:r>
          </w:p>
        </w:tc>
        <w:tc>
          <w:tcPr>
            <w:tcW w:w="2885" w:type="dxa"/>
            <w:gridSpan w:val="2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0-2000ms</w:t>
            </w:r>
          </w:p>
        </w:tc>
        <w:tc>
          <w:tcPr>
            <w:tcW w:w="1650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34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02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P-12</w:t>
            </w:r>
          </w:p>
        </w:tc>
        <w:tc>
          <w:tcPr>
            <w:tcW w:w="2077" w:type="dxa"/>
            <w:vAlign w:val="center"/>
          </w:tcPr>
          <w:p w:rsidR="00EB33AE" w:rsidRPr="002047BB" w:rsidRDefault="002047B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2047BB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задержка защиты лапки</w:t>
            </w:r>
          </w:p>
        </w:tc>
        <w:tc>
          <w:tcPr>
            <w:tcW w:w="2885" w:type="dxa"/>
            <w:gridSpan w:val="2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1-120s</w:t>
            </w:r>
          </w:p>
        </w:tc>
        <w:tc>
          <w:tcPr>
            <w:tcW w:w="1650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4s</w:t>
            </w:r>
          </w:p>
        </w:tc>
        <w:tc>
          <w:tcPr>
            <w:tcW w:w="1834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rPr>
          <w:trHeight w:val="876"/>
        </w:trPr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02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P-13</w:t>
            </w:r>
          </w:p>
        </w:tc>
        <w:tc>
          <w:tcPr>
            <w:tcW w:w="2077" w:type="dxa"/>
            <w:vAlign w:val="center"/>
          </w:tcPr>
          <w:p w:rsidR="00EB33AE" w:rsidRPr="00545983" w:rsidRDefault="002047BB" w:rsidP="002047B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Ограничение максимума тока </w:t>
            </w:r>
          </w:p>
        </w:tc>
        <w:tc>
          <w:tcPr>
            <w:tcW w:w="2885" w:type="dxa"/>
            <w:gridSpan w:val="2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50-1000</w:t>
            </w:r>
          </w:p>
        </w:tc>
        <w:tc>
          <w:tcPr>
            <w:tcW w:w="1650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1834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3AE" w:rsidRPr="00545983">
        <w:tc>
          <w:tcPr>
            <w:tcW w:w="1174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02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P-14</w:t>
            </w:r>
          </w:p>
        </w:tc>
        <w:tc>
          <w:tcPr>
            <w:tcW w:w="2077" w:type="dxa"/>
            <w:vAlign w:val="center"/>
          </w:tcPr>
          <w:p w:rsidR="00EB33AE" w:rsidRPr="002047BB" w:rsidRDefault="002047B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val="ru-RU" w:bidi="ar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Положение иглы</w:t>
            </w:r>
          </w:p>
        </w:tc>
        <w:tc>
          <w:tcPr>
            <w:tcW w:w="2885" w:type="dxa"/>
            <w:gridSpan w:val="2"/>
          </w:tcPr>
          <w:p w:rsidR="00EB33AE" w:rsidRPr="002047BB" w:rsidRDefault="00845292" w:rsidP="002047BB">
            <w:pPr>
              <w:widowControl/>
              <w:jc w:val="center"/>
              <w:textAlignment w:val="top"/>
              <w:rPr>
                <w:b/>
                <w:bCs/>
                <w:sz w:val="24"/>
                <w:szCs w:val="24"/>
                <w:lang w:val="ru-RU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1</w:t>
            </w:r>
            <w:r w:rsidRPr="00545983">
              <w:rPr>
                <w:b/>
                <w:bCs/>
                <w:sz w:val="24"/>
                <w:szCs w:val="24"/>
              </w:rPr>
              <w:t>1</w:t>
            </w:r>
            <w:r w:rsidRPr="00545983">
              <w:rPr>
                <w:b/>
                <w:bCs/>
                <w:sz w:val="24"/>
                <w:szCs w:val="24"/>
              </w:rPr>
              <w:t>：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определение иглы</w:t>
            </w:r>
          </w:p>
          <w:p w:rsidR="00EB33AE" w:rsidRPr="002047BB" w:rsidRDefault="00845292" w:rsidP="002047B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val="ru-RU" w:bidi="ar"/>
              </w:rPr>
            </w:pPr>
            <w:r w:rsidRPr="00545983">
              <w:rPr>
                <w:b/>
                <w:bCs/>
                <w:sz w:val="24"/>
                <w:szCs w:val="24"/>
              </w:rPr>
              <w:t xml:space="preserve"> 0</w:t>
            </w:r>
            <w:r w:rsidRPr="00545983">
              <w:rPr>
                <w:b/>
                <w:bCs/>
                <w:sz w:val="24"/>
                <w:szCs w:val="24"/>
              </w:rPr>
              <w:t>：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без определения</w:t>
            </w:r>
          </w:p>
        </w:tc>
        <w:tc>
          <w:tcPr>
            <w:tcW w:w="1650" w:type="dxa"/>
            <w:vAlign w:val="center"/>
          </w:tcPr>
          <w:p w:rsidR="00EB33AE" w:rsidRPr="00545983" w:rsidRDefault="0084529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545983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34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B33AE" w:rsidRPr="00545983" w:rsidRDefault="00EB33AE">
      <w:pPr>
        <w:widowControl/>
        <w:jc w:val="left"/>
        <w:rPr>
          <w:b/>
          <w:bCs/>
          <w:kern w:val="0"/>
          <w:sz w:val="16"/>
          <w:szCs w:val="16"/>
          <w:lang w:bidi="ar"/>
        </w:rPr>
      </w:pPr>
    </w:p>
    <w:p w:rsidR="00EB33AE" w:rsidRPr="00545983" w:rsidRDefault="00845292">
      <w:pPr>
        <w:widowControl/>
        <w:numPr>
          <w:ilvl w:val="0"/>
          <w:numId w:val="4"/>
        </w:numPr>
        <w:jc w:val="left"/>
        <w:rPr>
          <w:b/>
          <w:bCs/>
          <w:kern w:val="0"/>
          <w:sz w:val="36"/>
          <w:szCs w:val="36"/>
          <w:lang w:bidi="ar"/>
        </w:rPr>
      </w:pPr>
      <w:r w:rsidRPr="00545983">
        <w:rPr>
          <w:b/>
          <w:bCs/>
          <w:kern w:val="0"/>
          <w:sz w:val="36"/>
          <w:szCs w:val="36"/>
          <w:lang w:bidi="ar"/>
        </w:rPr>
        <w:t>:</w:t>
      </w:r>
      <w:r w:rsidRPr="00545983">
        <w:rPr>
          <w:b/>
          <w:bCs/>
          <w:kern w:val="0"/>
          <w:sz w:val="36"/>
          <w:szCs w:val="36"/>
          <w:lang w:bidi="ar"/>
        </w:rPr>
        <w:t xml:space="preserve"> </w:t>
      </w:r>
      <w:r w:rsidR="002047BB">
        <w:rPr>
          <w:b/>
          <w:bCs/>
          <w:kern w:val="0"/>
          <w:sz w:val="36"/>
          <w:szCs w:val="36"/>
          <w:lang w:val="ru-RU" w:bidi="ar"/>
        </w:rPr>
        <w:t>основные ошибки</w:t>
      </w:r>
    </w:p>
    <w:tbl>
      <w:tblPr>
        <w:tblStyle w:val="a6"/>
        <w:tblW w:w="11011" w:type="dxa"/>
        <w:tblLayout w:type="fixed"/>
        <w:tblLook w:val="04A0" w:firstRow="1" w:lastRow="0" w:firstColumn="1" w:lastColumn="0" w:noHBand="0" w:noVBand="1"/>
      </w:tblPr>
      <w:tblGrid>
        <w:gridCol w:w="1133"/>
        <w:gridCol w:w="1275"/>
        <w:gridCol w:w="2638"/>
        <w:gridCol w:w="5965"/>
      </w:tblGrid>
      <w:tr w:rsidR="00EB33AE" w:rsidRPr="00545983">
        <w:trPr>
          <w:trHeight w:val="1013"/>
        </w:trPr>
        <w:tc>
          <w:tcPr>
            <w:tcW w:w="1133" w:type="dxa"/>
          </w:tcPr>
          <w:p w:rsidR="00EB33AE" w:rsidRPr="00545983" w:rsidRDefault="00EB33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B33AE" w:rsidRPr="00545983" w:rsidRDefault="00EB33AE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  <w:p w:rsidR="00EB33AE" w:rsidRPr="002047BB" w:rsidRDefault="002047BB">
            <w:pPr>
              <w:ind w:left="241" w:hangingChars="100" w:hanging="24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638" w:type="dxa"/>
          </w:tcPr>
          <w:p w:rsidR="00EB33AE" w:rsidRPr="00545983" w:rsidRDefault="00EB33AE">
            <w:pPr>
              <w:ind w:leftChars="76" w:left="160" w:firstLineChars="200" w:firstLine="482"/>
              <w:rPr>
                <w:b/>
                <w:bCs/>
                <w:sz w:val="24"/>
                <w:szCs w:val="24"/>
              </w:rPr>
            </w:pPr>
          </w:p>
          <w:p w:rsidR="00EB33AE" w:rsidRPr="002047BB" w:rsidRDefault="002047BB">
            <w:pPr>
              <w:ind w:firstLineChars="200" w:firstLine="482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5965" w:type="dxa"/>
          </w:tcPr>
          <w:p w:rsidR="00EB33AE" w:rsidRPr="00545983" w:rsidRDefault="00EB33AE">
            <w:pPr>
              <w:ind w:firstLineChars="600" w:firstLine="1446"/>
              <w:rPr>
                <w:b/>
                <w:bCs/>
                <w:sz w:val="24"/>
                <w:szCs w:val="24"/>
              </w:rPr>
            </w:pPr>
          </w:p>
          <w:p w:rsidR="00EB33AE" w:rsidRPr="002047BB" w:rsidRDefault="002047BB" w:rsidP="002047B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Возможные проблемы</w:t>
            </w:r>
          </w:p>
        </w:tc>
      </w:tr>
      <w:tr w:rsidR="00EB33AE" w:rsidRPr="002047BB">
        <w:tc>
          <w:tcPr>
            <w:tcW w:w="1133" w:type="dxa"/>
            <w:vAlign w:val="center"/>
          </w:tcPr>
          <w:p w:rsidR="00EB33AE" w:rsidRPr="00545983" w:rsidRDefault="0084529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B33AE" w:rsidRPr="00545983" w:rsidRDefault="00EB33AE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EB33AE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EB33AE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845292">
            <w:pPr>
              <w:ind w:firstLineChars="100" w:firstLine="241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Er</w:t>
            </w: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0</w:t>
            </w: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l</w:t>
            </w: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8" w:type="dxa"/>
          </w:tcPr>
          <w:p w:rsidR="00EB33AE" w:rsidRPr="00545983" w:rsidRDefault="00EB33AE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EB33AE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2047BB" w:rsidRDefault="002047BB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Нет стоп сигнала</w:t>
            </w:r>
          </w:p>
        </w:tc>
        <w:tc>
          <w:tcPr>
            <w:tcW w:w="5965" w:type="dxa"/>
          </w:tcPr>
          <w:p w:rsidR="002047BB" w:rsidRDefault="00845292" w:rsidP="002047BB">
            <w:pPr>
              <w:rPr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sz w:val="24"/>
                <w:szCs w:val="24"/>
              </w:rPr>
              <w:t xml:space="preserve">1. </w:t>
            </w:r>
            <w:proofErr w:type="gramStart"/>
            <w:r w:rsidR="002047BB">
              <w:rPr>
                <w:b/>
                <w:bCs/>
                <w:sz w:val="24"/>
                <w:szCs w:val="24"/>
                <w:lang w:val="ru-RU"/>
              </w:rPr>
              <w:t>не</w:t>
            </w:r>
            <w:proofErr w:type="gramEnd"/>
            <w:r w:rsidR="002047BB" w:rsidRPr="002047BB">
              <w:rPr>
                <w:b/>
                <w:bCs/>
                <w:sz w:val="24"/>
                <w:szCs w:val="24"/>
              </w:rPr>
              <w:t xml:space="preserve"> 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подключен</w:t>
            </w:r>
            <w:r w:rsidR="002047BB" w:rsidRPr="002047BB">
              <w:rPr>
                <w:b/>
                <w:bCs/>
                <w:sz w:val="24"/>
                <w:szCs w:val="24"/>
              </w:rPr>
              <w:t xml:space="preserve"> 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сигнал</w:t>
            </w:r>
            <w:r w:rsidR="002047BB" w:rsidRPr="002047BB">
              <w:rPr>
                <w:b/>
                <w:bCs/>
                <w:sz w:val="24"/>
                <w:szCs w:val="24"/>
              </w:rPr>
              <w:t xml:space="preserve"> 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>определителя</w:t>
            </w:r>
            <w:r w:rsidR="002047BB" w:rsidRPr="002047BB">
              <w:rPr>
                <w:b/>
                <w:bCs/>
                <w:sz w:val="24"/>
                <w:szCs w:val="24"/>
              </w:rPr>
              <w:t xml:space="preserve">. </w:t>
            </w:r>
          </w:p>
          <w:p w:rsidR="00EB33AE" w:rsidRPr="002047BB" w:rsidRDefault="00845292" w:rsidP="002047BB">
            <w:pPr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 w:rsidRPr="002047BB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2047BB">
              <w:rPr>
                <w:b/>
                <w:bCs/>
                <w:sz w:val="24"/>
                <w:szCs w:val="24"/>
                <w:lang w:val="ru-RU"/>
              </w:rPr>
              <w:t>.</w:t>
            </w:r>
            <w:r w:rsidR="002047BB">
              <w:rPr>
                <w:b/>
                <w:bCs/>
                <w:sz w:val="24"/>
                <w:szCs w:val="24"/>
                <w:lang w:val="ru-RU"/>
              </w:rPr>
              <w:t xml:space="preserve"> определитель слишком близко расположен держите </w:t>
            </w:r>
            <w:proofErr w:type="gramStart"/>
            <w:r w:rsidR="002047BB">
              <w:rPr>
                <w:b/>
                <w:bCs/>
                <w:sz w:val="24"/>
                <w:szCs w:val="24"/>
                <w:lang w:val="ru-RU"/>
              </w:rPr>
              <w:t xml:space="preserve">расстояние </w:t>
            </w:r>
            <w:r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5983">
              <w:rPr>
                <w:b/>
                <w:bCs/>
                <w:sz w:val="24"/>
                <w:szCs w:val="24"/>
              </w:rPr>
              <w:t>lmm</w:t>
            </w:r>
            <w:proofErr w:type="spellEnd"/>
            <w:proofErr w:type="gramEnd"/>
            <w:r w:rsidRPr="002047BB">
              <w:rPr>
                <w:b/>
                <w:bCs/>
                <w:sz w:val="24"/>
                <w:szCs w:val="24"/>
                <w:lang w:val="ru-RU"/>
              </w:rPr>
              <w:t>-1.5</w:t>
            </w:r>
            <w:r w:rsidRPr="00545983">
              <w:rPr>
                <w:b/>
                <w:bCs/>
                <w:sz w:val="24"/>
                <w:szCs w:val="24"/>
              </w:rPr>
              <w:t>mm</w:t>
            </w:r>
            <w:r w:rsidRPr="002047B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EB33AE" w:rsidRPr="0097737D">
        <w:tc>
          <w:tcPr>
            <w:tcW w:w="1133" w:type="dxa"/>
            <w:vAlign w:val="center"/>
          </w:tcPr>
          <w:p w:rsidR="00EB33AE" w:rsidRPr="00545983" w:rsidRDefault="0084529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B33AE" w:rsidRPr="00545983" w:rsidRDefault="00EB33AE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EB33AE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845292">
            <w:pPr>
              <w:ind w:firstLineChars="100" w:firstLine="241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Er</w:t>
            </w: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02:</w:t>
            </w:r>
          </w:p>
        </w:tc>
        <w:tc>
          <w:tcPr>
            <w:tcW w:w="2638" w:type="dxa"/>
          </w:tcPr>
          <w:p w:rsidR="00EB33AE" w:rsidRPr="00545983" w:rsidRDefault="0097737D" w:rsidP="0097737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Нет сигнала от контролера скорости </w:t>
            </w:r>
          </w:p>
        </w:tc>
        <w:tc>
          <w:tcPr>
            <w:tcW w:w="5965" w:type="dxa"/>
          </w:tcPr>
          <w:p w:rsidR="00EB33AE" w:rsidRPr="00545983" w:rsidRDefault="00EB33AE" w:rsidP="0097737D">
            <w:pPr>
              <w:jc w:val="left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97737D" w:rsidRDefault="0084529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7737D">
              <w:rPr>
                <w:b/>
                <w:bCs/>
                <w:sz w:val="24"/>
                <w:szCs w:val="24"/>
                <w:lang w:val="ru-RU"/>
              </w:rPr>
              <w:t>1.</w:t>
            </w:r>
            <w:r w:rsidR="0097737D">
              <w:rPr>
                <w:b/>
                <w:bCs/>
                <w:sz w:val="24"/>
                <w:szCs w:val="24"/>
                <w:lang w:val="ru-RU"/>
              </w:rPr>
              <w:t>контролер не подключен</w:t>
            </w:r>
            <w:r w:rsidRPr="0097737D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:rsidR="00EB33AE" w:rsidRPr="0097737D" w:rsidRDefault="00845292" w:rsidP="0097737D">
            <w:pPr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 w:rsidRPr="0097737D">
              <w:rPr>
                <w:b/>
                <w:bCs/>
                <w:sz w:val="24"/>
                <w:szCs w:val="24"/>
                <w:lang w:val="ru-RU"/>
              </w:rPr>
              <w:t>2.</w:t>
            </w:r>
            <w:r w:rsidR="0097737D">
              <w:rPr>
                <w:b/>
                <w:bCs/>
                <w:sz w:val="24"/>
                <w:szCs w:val="24"/>
                <w:lang w:val="ru-RU"/>
              </w:rPr>
              <w:t>сломан провод контролера</w:t>
            </w:r>
          </w:p>
        </w:tc>
      </w:tr>
      <w:tr w:rsidR="00EB33AE" w:rsidRPr="0097737D">
        <w:trPr>
          <w:trHeight w:val="1587"/>
        </w:trPr>
        <w:tc>
          <w:tcPr>
            <w:tcW w:w="1133" w:type="dxa"/>
            <w:vAlign w:val="center"/>
          </w:tcPr>
          <w:p w:rsidR="00EB33AE" w:rsidRPr="00545983" w:rsidRDefault="0084529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B33AE" w:rsidRPr="00545983" w:rsidRDefault="00EB33AE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EB33AE">
            <w:pPr>
              <w:ind w:firstLineChars="100" w:firstLine="241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845292">
            <w:pPr>
              <w:ind w:firstLineChars="100" w:firstLine="241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Er</w:t>
            </w: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03:</w:t>
            </w:r>
          </w:p>
        </w:tc>
        <w:tc>
          <w:tcPr>
            <w:tcW w:w="2638" w:type="dxa"/>
          </w:tcPr>
          <w:p w:rsidR="00EB33AE" w:rsidRPr="0097737D" w:rsidRDefault="0097737D">
            <w:pPr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Ошибка фазы</w:t>
            </w:r>
          </w:p>
        </w:tc>
        <w:tc>
          <w:tcPr>
            <w:tcW w:w="5965" w:type="dxa"/>
          </w:tcPr>
          <w:p w:rsidR="00EB33AE" w:rsidRPr="0097737D" w:rsidRDefault="00845292">
            <w:pPr>
              <w:jc w:val="left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 w:rsidRPr="0097737D">
              <w:rPr>
                <w:rFonts w:eastAsiaTheme="minorEastAsia"/>
                <w:b/>
                <w:bCs/>
                <w:sz w:val="24"/>
                <w:szCs w:val="24"/>
                <w:lang w:val="ru-RU"/>
              </w:rPr>
              <w:t>1</w:t>
            </w:r>
            <w:r w:rsidRPr="0097737D">
              <w:rPr>
                <w:rFonts w:eastAsiaTheme="minorEastAsia"/>
                <w:b/>
                <w:bCs/>
                <w:sz w:val="24"/>
                <w:szCs w:val="24"/>
                <w:lang w:val="ru-RU"/>
              </w:rPr>
              <w:t>：</w:t>
            </w:r>
            <w:r w:rsidR="0097737D" w:rsidRPr="0097737D">
              <w:rPr>
                <w:rFonts w:eastAsiaTheme="minorEastAsia" w:hint="eastAsia"/>
                <w:b/>
                <w:bCs/>
                <w:sz w:val="24"/>
                <w:szCs w:val="24"/>
                <w:lang w:val="ru-RU"/>
              </w:rPr>
              <w:t>9</w:t>
            </w:r>
            <w:r w:rsidR="0097737D" w:rsidRPr="0097737D">
              <w:rPr>
                <w:b/>
                <w:bCs/>
                <w:sz w:val="24"/>
                <w:szCs w:val="24"/>
                <w:lang w:val="ru-RU"/>
              </w:rPr>
              <w:t>портов</w:t>
            </w:r>
            <w:r w:rsidR="0097737D">
              <w:rPr>
                <w:b/>
                <w:bCs/>
                <w:sz w:val="24"/>
                <w:szCs w:val="24"/>
                <w:lang w:val="ru-RU"/>
              </w:rPr>
              <w:t xml:space="preserve">ый </w:t>
            </w:r>
            <w:proofErr w:type="gramStart"/>
            <w:r w:rsidR="0097737D">
              <w:rPr>
                <w:b/>
                <w:bCs/>
                <w:sz w:val="24"/>
                <w:szCs w:val="24"/>
                <w:lang w:val="ru-RU"/>
              </w:rPr>
              <w:t xml:space="preserve">коннектор </w:t>
            </w:r>
            <w:r w:rsidR="0097737D" w:rsidRPr="0097737D">
              <w:rPr>
                <w:b/>
                <w:bCs/>
                <w:sz w:val="24"/>
                <w:szCs w:val="24"/>
                <w:lang w:val="ru-RU"/>
              </w:rPr>
              <w:t xml:space="preserve"> не</w:t>
            </w:r>
            <w:proofErr w:type="gramEnd"/>
            <w:r w:rsidR="0097737D" w:rsidRPr="0097737D">
              <w:rPr>
                <w:b/>
                <w:bCs/>
                <w:sz w:val="24"/>
                <w:szCs w:val="24"/>
                <w:lang w:val="ru-RU"/>
              </w:rPr>
              <w:t xml:space="preserve"> подключен корректно. </w:t>
            </w:r>
          </w:p>
          <w:p w:rsidR="00EB33AE" w:rsidRPr="0097737D" w:rsidRDefault="00845292">
            <w:pPr>
              <w:jc w:val="left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97737D">
              <w:rPr>
                <w:rFonts w:eastAsiaTheme="minorEastAsia"/>
                <w:b/>
                <w:bCs/>
                <w:sz w:val="24"/>
                <w:szCs w:val="24"/>
                <w:lang w:val="ru-RU"/>
              </w:rPr>
              <w:t>2</w:t>
            </w:r>
            <w:r w:rsidRPr="0097737D">
              <w:rPr>
                <w:rFonts w:eastAsiaTheme="minorEastAsia"/>
                <w:b/>
                <w:bCs/>
                <w:sz w:val="24"/>
                <w:szCs w:val="24"/>
                <w:lang w:val="ru-RU"/>
              </w:rPr>
              <w:t>.</w:t>
            </w:r>
            <w:r w:rsidRPr="0097737D">
              <w:rPr>
                <w:rFonts w:eastAsiaTheme="minorEastAsia"/>
                <w:b/>
                <w:bCs/>
                <w:sz w:val="24"/>
                <w:szCs w:val="24"/>
                <w:lang w:val="ru-RU"/>
              </w:rPr>
              <w:t>：</w:t>
            </w:r>
            <w:proofErr w:type="gramEnd"/>
            <w:r w:rsidR="0097737D">
              <w:rPr>
                <w:b/>
                <w:bCs/>
                <w:sz w:val="24"/>
                <w:szCs w:val="24"/>
                <w:lang w:val="ru-RU"/>
              </w:rPr>
              <w:t>мотор не правильно установлен</w:t>
            </w:r>
          </w:p>
          <w:p w:rsidR="00EB33AE" w:rsidRPr="0097737D" w:rsidRDefault="00845292" w:rsidP="0097737D">
            <w:pPr>
              <w:jc w:val="left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97737D">
              <w:rPr>
                <w:rFonts w:eastAsiaTheme="minorEastAsia"/>
                <w:b/>
                <w:bCs/>
                <w:sz w:val="24"/>
                <w:szCs w:val="24"/>
                <w:lang w:val="ru-RU"/>
              </w:rPr>
              <w:t>3.</w:t>
            </w:r>
            <w:r w:rsidRPr="0097737D">
              <w:rPr>
                <w:rFonts w:eastAsiaTheme="minorEastAsia"/>
                <w:b/>
                <w:bCs/>
                <w:sz w:val="24"/>
                <w:szCs w:val="24"/>
                <w:lang w:val="ru-RU"/>
              </w:rPr>
              <w:t>：</w:t>
            </w:r>
            <w:proofErr w:type="gramEnd"/>
            <w:r w:rsidR="0097737D">
              <w:rPr>
                <w:b/>
                <w:bCs/>
                <w:sz w:val="24"/>
                <w:szCs w:val="24"/>
                <w:lang w:val="ru-RU"/>
              </w:rPr>
              <w:t>мотор сломан.</w:t>
            </w:r>
          </w:p>
        </w:tc>
      </w:tr>
      <w:tr w:rsidR="00EB33AE" w:rsidRPr="0097737D">
        <w:tc>
          <w:tcPr>
            <w:tcW w:w="1133" w:type="dxa"/>
            <w:vAlign w:val="center"/>
          </w:tcPr>
          <w:p w:rsidR="00EB33AE" w:rsidRPr="0097737D" w:rsidRDefault="00845292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 w:rsidRPr="0097737D">
              <w:rPr>
                <w:rFonts w:eastAsiaTheme="minorEastAsia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EB33AE" w:rsidRPr="0097737D" w:rsidRDefault="00EB33AE">
            <w:pPr>
              <w:ind w:firstLineChars="200" w:firstLine="482"/>
              <w:jc w:val="center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</w:p>
          <w:p w:rsidR="00EB33AE" w:rsidRPr="0097737D" w:rsidRDefault="00EB33AE">
            <w:pPr>
              <w:ind w:firstLineChars="200" w:firstLine="482"/>
              <w:jc w:val="center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</w:p>
          <w:p w:rsidR="00EB33AE" w:rsidRPr="0097737D" w:rsidRDefault="00845292">
            <w:pPr>
              <w:ind w:firstLineChars="100" w:firstLine="241"/>
              <w:jc w:val="center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Er</w:t>
            </w:r>
            <w:proofErr w:type="spellEnd"/>
            <w:r w:rsidRPr="0097737D">
              <w:rPr>
                <w:rFonts w:eastAsiaTheme="minorEastAsia"/>
                <w:b/>
                <w:bCs/>
                <w:sz w:val="24"/>
                <w:szCs w:val="24"/>
                <w:lang w:val="ru-RU"/>
              </w:rPr>
              <w:t>04:</w:t>
            </w:r>
          </w:p>
        </w:tc>
        <w:tc>
          <w:tcPr>
            <w:tcW w:w="2638" w:type="dxa"/>
          </w:tcPr>
          <w:p w:rsidR="00EB33AE" w:rsidRPr="0097737D" w:rsidRDefault="00EB33AE">
            <w:pPr>
              <w:ind w:firstLineChars="300" w:firstLine="723"/>
              <w:jc w:val="center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</w:p>
          <w:p w:rsidR="00EB33AE" w:rsidRPr="0097737D" w:rsidRDefault="0097737D" w:rsidP="0097737D">
            <w:pPr>
              <w:ind w:leftChars="228" w:left="479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защита ротора</w:t>
            </w:r>
          </w:p>
        </w:tc>
        <w:tc>
          <w:tcPr>
            <w:tcW w:w="5965" w:type="dxa"/>
          </w:tcPr>
          <w:p w:rsidR="00EB33AE" w:rsidRPr="0097737D" w:rsidRDefault="00EB33AE" w:rsidP="0097737D">
            <w:pPr>
              <w:jc w:val="left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</w:p>
          <w:p w:rsidR="00EB33AE" w:rsidRPr="0097737D" w:rsidRDefault="0084529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7737D">
              <w:rPr>
                <w:b/>
                <w:bCs/>
                <w:sz w:val="24"/>
                <w:szCs w:val="24"/>
                <w:lang w:val="ru-RU"/>
              </w:rPr>
              <w:t>1.</w:t>
            </w:r>
            <w:r w:rsidR="0097737D">
              <w:rPr>
                <w:b/>
                <w:bCs/>
                <w:sz w:val="24"/>
                <w:szCs w:val="24"/>
                <w:lang w:val="ru-RU"/>
              </w:rPr>
              <w:t>перегрузка мотора</w:t>
            </w:r>
          </w:p>
          <w:p w:rsidR="00EB33AE" w:rsidRPr="0097737D" w:rsidRDefault="00845292" w:rsidP="0097737D">
            <w:pPr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 w:rsidRPr="0097737D">
              <w:rPr>
                <w:b/>
                <w:bCs/>
                <w:sz w:val="24"/>
                <w:szCs w:val="24"/>
                <w:lang w:val="ru-RU"/>
              </w:rPr>
              <w:t>2.</w:t>
            </w:r>
            <w:r w:rsidR="0097737D">
              <w:rPr>
                <w:b/>
                <w:bCs/>
                <w:sz w:val="24"/>
                <w:szCs w:val="24"/>
                <w:lang w:val="ru-RU"/>
              </w:rPr>
              <w:t>4 портовый коннектор плохо подключен.</w:t>
            </w:r>
          </w:p>
        </w:tc>
      </w:tr>
      <w:tr w:rsidR="00EB33AE" w:rsidRPr="0097737D">
        <w:tc>
          <w:tcPr>
            <w:tcW w:w="1133" w:type="dxa"/>
            <w:vAlign w:val="center"/>
          </w:tcPr>
          <w:p w:rsidR="00EB33AE" w:rsidRPr="00545983" w:rsidRDefault="0084529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</w:p>
          <w:p w:rsidR="00EB33AE" w:rsidRPr="00545983" w:rsidRDefault="00EB33AE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275" w:type="dxa"/>
          </w:tcPr>
          <w:p w:rsidR="00EB33AE" w:rsidRPr="00545983" w:rsidRDefault="00EB33AE">
            <w:pPr>
              <w:ind w:firstLineChars="200" w:firstLine="48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EB33AE">
            <w:pPr>
              <w:ind w:firstLineChars="200" w:firstLine="48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845292">
            <w:pPr>
              <w:ind w:firstLineChars="100" w:firstLine="241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Er</w:t>
            </w: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05:</w:t>
            </w:r>
          </w:p>
        </w:tc>
        <w:tc>
          <w:tcPr>
            <w:tcW w:w="2638" w:type="dxa"/>
          </w:tcPr>
          <w:p w:rsidR="00EB33AE" w:rsidRPr="0097737D" w:rsidRDefault="0097737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Защита от высокого </w:t>
            </w: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тока</w:t>
            </w:r>
          </w:p>
        </w:tc>
        <w:tc>
          <w:tcPr>
            <w:tcW w:w="5965" w:type="dxa"/>
          </w:tcPr>
          <w:p w:rsidR="00EB33AE" w:rsidRPr="00545983" w:rsidRDefault="00EB33AE" w:rsidP="0097737D">
            <w:pPr>
              <w:jc w:val="left"/>
              <w:rPr>
                <w:rFonts w:eastAsiaTheme="minorEastAsia" w:hint="eastAsia"/>
                <w:b/>
                <w:bCs/>
                <w:sz w:val="24"/>
                <w:szCs w:val="24"/>
              </w:rPr>
            </w:pPr>
          </w:p>
          <w:p w:rsidR="00EB33AE" w:rsidRPr="0097737D" w:rsidRDefault="0084529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7737D">
              <w:rPr>
                <w:b/>
                <w:bCs/>
                <w:sz w:val="24"/>
                <w:szCs w:val="24"/>
                <w:lang w:val="ru-RU"/>
              </w:rPr>
              <w:lastRenderedPageBreak/>
              <w:t>1.</w:t>
            </w:r>
            <w:r w:rsidR="0097737D">
              <w:rPr>
                <w:b/>
                <w:bCs/>
                <w:sz w:val="24"/>
                <w:szCs w:val="24"/>
                <w:lang w:val="ru-RU"/>
              </w:rPr>
              <w:t>перегрузка мотора</w:t>
            </w:r>
          </w:p>
          <w:p w:rsidR="00EB33AE" w:rsidRPr="0097737D" w:rsidRDefault="00845292" w:rsidP="0097737D">
            <w:pPr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 w:rsidRPr="0097737D">
              <w:rPr>
                <w:b/>
                <w:bCs/>
                <w:sz w:val="24"/>
                <w:szCs w:val="24"/>
                <w:lang w:val="ru-RU"/>
              </w:rPr>
              <w:t>2.</w:t>
            </w:r>
            <w:r w:rsidR="0097737D">
              <w:rPr>
                <w:b/>
                <w:bCs/>
                <w:sz w:val="24"/>
                <w:szCs w:val="24"/>
                <w:lang w:val="ru-RU"/>
              </w:rPr>
              <w:t>поврежден провод сигнала.</w:t>
            </w:r>
          </w:p>
        </w:tc>
      </w:tr>
      <w:tr w:rsidR="00EB33AE" w:rsidRPr="0097737D">
        <w:trPr>
          <w:trHeight w:val="706"/>
        </w:trPr>
        <w:tc>
          <w:tcPr>
            <w:tcW w:w="1133" w:type="dxa"/>
            <w:vAlign w:val="center"/>
          </w:tcPr>
          <w:p w:rsidR="00EB33AE" w:rsidRPr="00545983" w:rsidRDefault="0084529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EB33AE" w:rsidRPr="00545983" w:rsidRDefault="00EB33AE">
            <w:pPr>
              <w:ind w:firstLineChars="200" w:firstLine="48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845292">
            <w:pPr>
              <w:ind w:firstLineChars="100" w:firstLine="241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Er</w:t>
            </w: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07:</w:t>
            </w:r>
          </w:p>
        </w:tc>
        <w:tc>
          <w:tcPr>
            <w:tcW w:w="2638" w:type="dxa"/>
          </w:tcPr>
          <w:p w:rsidR="00EB33AE" w:rsidRPr="0097737D" w:rsidRDefault="0097737D">
            <w:pPr>
              <w:ind w:left="482" w:hangingChars="200" w:hanging="482"/>
              <w:jc w:val="center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Ошибка контролера</w:t>
            </w:r>
          </w:p>
        </w:tc>
        <w:tc>
          <w:tcPr>
            <w:tcW w:w="5965" w:type="dxa"/>
          </w:tcPr>
          <w:p w:rsidR="00EB33AE" w:rsidRPr="0097737D" w:rsidRDefault="0097737D">
            <w:pPr>
              <w:ind w:left="482" w:hangingChars="200" w:hanging="482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Контакт между контролером и панелью нарушен.</w:t>
            </w:r>
          </w:p>
          <w:p w:rsidR="00EB33AE" w:rsidRPr="0097737D" w:rsidRDefault="00EB33AE">
            <w:pPr>
              <w:jc w:val="left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33AE" w:rsidRPr="00545983">
        <w:trPr>
          <w:trHeight w:val="706"/>
        </w:trPr>
        <w:tc>
          <w:tcPr>
            <w:tcW w:w="1133" w:type="dxa"/>
            <w:vAlign w:val="center"/>
          </w:tcPr>
          <w:p w:rsidR="00EB33AE" w:rsidRPr="00545983" w:rsidRDefault="00845292">
            <w:pPr>
              <w:ind w:firstLineChars="200" w:firstLine="482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B33AE" w:rsidRPr="00545983" w:rsidRDefault="0084529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Er</w:t>
            </w: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16:</w:t>
            </w:r>
          </w:p>
        </w:tc>
        <w:tc>
          <w:tcPr>
            <w:tcW w:w="2638" w:type="dxa"/>
            <w:vAlign w:val="center"/>
          </w:tcPr>
          <w:p w:rsidR="00EB33AE" w:rsidRPr="0097737D" w:rsidRDefault="0097737D">
            <w:pPr>
              <w:ind w:left="482" w:hangingChars="200" w:hanging="482"/>
              <w:jc w:val="center"/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Защита перегрузки</w:t>
            </w:r>
          </w:p>
        </w:tc>
        <w:tc>
          <w:tcPr>
            <w:tcW w:w="5965" w:type="dxa"/>
            <w:vAlign w:val="center"/>
          </w:tcPr>
          <w:p w:rsidR="00EB33AE" w:rsidRPr="00545983" w:rsidRDefault="00EB33A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B33AE" w:rsidRPr="00545983" w:rsidRDefault="00845292" w:rsidP="0097737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b/>
                <w:bCs/>
                <w:sz w:val="24"/>
                <w:szCs w:val="24"/>
              </w:rPr>
              <w:t xml:space="preserve">1. </w:t>
            </w:r>
            <w:proofErr w:type="gramStart"/>
            <w:r w:rsidR="0097737D">
              <w:rPr>
                <w:b/>
                <w:bCs/>
                <w:sz w:val="24"/>
                <w:szCs w:val="24"/>
                <w:lang w:val="ru-RU"/>
              </w:rPr>
              <w:t>слишком</w:t>
            </w:r>
            <w:proofErr w:type="gramEnd"/>
            <w:r w:rsidR="0097737D" w:rsidRPr="0097737D">
              <w:rPr>
                <w:b/>
                <w:bCs/>
                <w:sz w:val="24"/>
                <w:szCs w:val="24"/>
              </w:rPr>
              <w:t xml:space="preserve"> </w:t>
            </w:r>
            <w:r w:rsidR="0097737D">
              <w:rPr>
                <w:b/>
                <w:bCs/>
                <w:sz w:val="24"/>
                <w:szCs w:val="24"/>
                <w:lang w:val="ru-RU"/>
              </w:rPr>
              <w:t>высокое</w:t>
            </w:r>
            <w:r w:rsidR="0097737D" w:rsidRPr="0097737D">
              <w:rPr>
                <w:b/>
                <w:bCs/>
                <w:sz w:val="24"/>
                <w:szCs w:val="24"/>
              </w:rPr>
              <w:t xml:space="preserve"> </w:t>
            </w:r>
            <w:r w:rsidR="0097737D">
              <w:rPr>
                <w:b/>
                <w:bCs/>
                <w:sz w:val="24"/>
                <w:szCs w:val="24"/>
                <w:lang w:val="ru-RU"/>
              </w:rPr>
              <w:t>напряжение</w:t>
            </w:r>
            <w:r w:rsidR="0097737D" w:rsidRPr="0097737D">
              <w:rPr>
                <w:b/>
                <w:bCs/>
                <w:sz w:val="24"/>
                <w:szCs w:val="24"/>
              </w:rPr>
              <w:t xml:space="preserve"> </w:t>
            </w:r>
            <w:r w:rsidR="0097737D">
              <w:rPr>
                <w:b/>
                <w:bCs/>
                <w:sz w:val="24"/>
                <w:szCs w:val="24"/>
                <w:lang w:val="ru-RU"/>
              </w:rPr>
              <w:t>подано</w:t>
            </w:r>
            <w:r w:rsidR="0097737D" w:rsidRPr="0097737D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EB33AE" w:rsidRPr="00545983">
        <w:trPr>
          <w:trHeight w:val="706"/>
        </w:trPr>
        <w:tc>
          <w:tcPr>
            <w:tcW w:w="1133" w:type="dxa"/>
            <w:vAlign w:val="center"/>
          </w:tcPr>
          <w:p w:rsidR="00EB33AE" w:rsidRPr="00545983" w:rsidRDefault="00845292">
            <w:pPr>
              <w:ind w:firstLineChars="200" w:firstLine="482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B33AE" w:rsidRPr="00545983" w:rsidRDefault="00845292">
            <w:pPr>
              <w:ind w:firstLineChars="100" w:firstLine="241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Er</w:t>
            </w: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20</w:t>
            </w: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2638" w:type="dxa"/>
            <w:vAlign w:val="center"/>
          </w:tcPr>
          <w:p w:rsidR="00EB33AE" w:rsidRPr="00545983" w:rsidRDefault="0097737D">
            <w:pPr>
              <w:ind w:left="482" w:hangingChars="200" w:hanging="48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Зашита недостаточной нагрузки</w:t>
            </w:r>
            <w:r w:rsidR="00845292" w:rsidRPr="005459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65" w:type="dxa"/>
            <w:vAlign w:val="center"/>
          </w:tcPr>
          <w:p w:rsidR="00EB33AE" w:rsidRPr="0097737D" w:rsidRDefault="00845292" w:rsidP="0097737D">
            <w:pPr>
              <w:rPr>
                <w:rFonts w:eastAsiaTheme="minorEastAsia"/>
                <w:b/>
                <w:bCs/>
                <w:sz w:val="24"/>
                <w:szCs w:val="24"/>
                <w:lang w:val="ru-RU"/>
              </w:rPr>
            </w:pP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Pr="00545983">
              <w:rPr>
                <w:rFonts w:eastAsiaTheme="minorEastAsia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97737D">
              <w:rPr>
                <w:rFonts w:eastAsiaTheme="minorEastAsia"/>
                <w:b/>
                <w:bCs/>
                <w:sz w:val="24"/>
                <w:szCs w:val="24"/>
                <w:lang w:val="ru-RU"/>
              </w:rPr>
              <w:t>слишком</w:t>
            </w:r>
            <w:proofErr w:type="gramEnd"/>
            <w:r w:rsidR="0097737D">
              <w:rPr>
                <w:rFonts w:eastAsiaTheme="minorEastAsia"/>
                <w:b/>
                <w:bCs/>
                <w:sz w:val="24"/>
                <w:szCs w:val="24"/>
                <w:lang w:val="ru-RU"/>
              </w:rPr>
              <w:t xml:space="preserve"> низкое напряжение.</w:t>
            </w:r>
          </w:p>
        </w:tc>
      </w:tr>
    </w:tbl>
    <w:p w:rsidR="00EB33AE" w:rsidRPr="00545983" w:rsidRDefault="00EB33AE">
      <w:pPr>
        <w:widowControl/>
        <w:ind w:rightChars="-857" w:right="-1800"/>
        <w:jc w:val="left"/>
        <w:rPr>
          <w:b/>
          <w:bCs/>
          <w:kern w:val="0"/>
          <w:sz w:val="36"/>
          <w:szCs w:val="36"/>
          <w:lang w:bidi="ar"/>
        </w:rPr>
      </w:pPr>
    </w:p>
    <w:sectPr w:rsidR="00EB33AE" w:rsidRPr="00545983" w:rsidSect="002047BB">
      <w:headerReference w:type="default" r:id="rId14"/>
      <w:footerReference w:type="default" r:id="rId15"/>
      <w:pgSz w:w="11850" w:h="16783"/>
      <w:pgMar w:top="567" w:right="567" w:bottom="567" w:left="567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92" w:rsidRDefault="00845292">
      <w:pPr>
        <w:spacing w:after="0" w:line="240" w:lineRule="auto"/>
      </w:pPr>
      <w:r>
        <w:separator/>
      </w:r>
    </w:p>
  </w:endnote>
  <w:endnote w:type="continuationSeparator" w:id="0">
    <w:p w:rsidR="00845292" w:rsidRDefault="0084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AE" w:rsidRDefault="00845292">
    <w:pPr>
      <w:pStyle w:val="a4"/>
      <w:tabs>
        <w:tab w:val="clear" w:pos="8306"/>
        <w:tab w:val="left" w:pos="4213"/>
      </w:tabs>
      <w:ind w:firstLineChars="2200" w:firstLine="3960"/>
    </w:pPr>
    <w:r>
      <w:rPr>
        <w:rFonts w:hint="eastAsia"/>
      </w:rPr>
      <w:t>8</w:t>
    </w:r>
  </w:p>
  <w:p w:rsidR="00EB33AE" w:rsidRDefault="00EB33AE">
    <w:pPr>
      <w:pStyle w:val="a4"/>
      <w:ind w:firstLineChars="2000" w:firstLine="3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92" w:rsidRDefault="00845292">
      <w:pPr>
        <w:spacing w:after="0" w:line="240" w:lineRule="auto"/>
      </w:pPr>
      <w:r>
        <w:separator/>
      </w:r>
    </w:p>
  </w:footnote>
  <w:footnote w:type="continuationSeparator" w:id="0">
    <w:p w:rsidR="00845292" w:rsidRDefault="0084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AE" w:rsidRDefault="00EB33AE">
    <w:pPr>
      <w:pStyle w:val="a5"/>
    </w:pPr>
  </w:p>
  <w:p w:rsidR="00EB33AE" w:rsidRDefault="00EB33AE">
    <w:pPr>
      <w:pStyle w:val="a5"/>
      <w:tabs>
        <w:tab w:val="clear" w:pos="415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A2DFBF"/>
    <w:multiLevelType w:val="singleLevel"/>
    <w:tmpl w:val="C0A2DFB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5BCBC0"/>
    <w:multiLevelType w:val="singleLevel"/>
    <w:tmpl w:val="025BCBC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87C3A27"/>
    <w:multiLevelType w:val="singleLevel"/>
    <w:tmpl w:val="087C3A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C25D90C"/>
    <w:multiLevelType w:val="singleLevel"/>
    <w:tmpl w:val="4C25D90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20B7568"/>
    <w:multiLevelType w:val="singleLevel"/>
    <w:tmpl w:val="720B756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A7E7C"/>
    <w:rsid w:val="002047BB"/>
    <w:rsid w:val="00545983"/>
    <w:rsid w:val="00834D5C"/>
    <w:rsid w:val="00845292"/>
    <w:rsid w:val="0097737D"/>
    <w:rsid w:val="00EB33AE"/>
    <w:rsid w:val="049E280B"/>
    <w:rsid w:val="06750F9A"/>
    <w:rsid w:val="074E1647"/>
    <w:rsid w:val="0EB335C2"/>
    <w:rsid w:val="0F177F39"/>
    <w:rsid w:val="0FD75F55"/>
    <w:rsid w:val="16130998"/>
    <w:rsid w:val="19C1479C"/>
    <w:rsid w:val="1A5501AE"/>
    <w:rsid w:val="1CA82373"/>
    <w:rsid w:val="1CCE5F34"/>
    <w:rsid w:val="1DEB2FF4"/>
    <w:rsid w:val="2440515F"/>
    <w:rsid w:val="24B2305C"/>
    <w:rsid w:val="25307F64"/>
    <w:rsid w:val="274A260C"/>
    <w:rsid w:val="289C6C7D"/>
    <w:rsid w:val="2E725242"/>
    <w:rsid w:val="34F97263"/>
    <w:rsid w:val="3C3755BF"/>
    <w:rsid w:val="41610A90"/>
    <w:rsid w:val="42AF24BC"/>
    <w:rsid w:val="44D52191"/>
    <w:rsid w:val="452F7609"/>
    <w:rsid w:val="45A95DE9"/>
    <w:rsid w:val="475079B2"/>
    <w:rsid w:val="4E0B38EF"/>
    <w:rsid w:val="501A17D6"/>
    <w:rsid w:val="516D1168"/>
    <w:rsid w:val="53CA6241"/>
    <w:rsid w:val="58CA35CC"/>
    <w:rsid w:val="5CC16915"/>
    <w:rsid w:val="5E5A7E7C"/>
    <w:rsid w:val="65B3530A"/>
    <w:rsid w:val="681F7A99"/>
    <w:rsid w:val="6A9F1C6F"/>
    <w:rsid w:val="6C803C92"/>
    <w:rsid w:val="6D352DBA"/>
    <w:rsid w:val="77F850F3"/>
    <w:rsid w:val="78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DD9CD0-A5E1-4685-AB80-F9A7013E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SimSun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SimSun" w:eastAsia="SimSun" w:hAnsi="SimSun" w:cs="SimSun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沧桑的木椅</dc:creator>
  <cp:lastModifiedBy>Burenkov Dmitry</cp:lastModifiedBy>
  <cp:revision>3</cp:revision>
  <cp:lastPrinted>2018-05-22T06:38:00Z</cp:lastPrinted>
  <dcterms:created xsi:type="dcterms:W3CDTF">2018-05-21T02:06:00Z</dcterms:created>
  <dcterms:modified xsi:type="dcterms:W3CDTF">2019-12-26T08:19:00Z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